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624" w:rsidRPr="008C4624" w:rsidRDefault="009A27A7" w:rsidP="009A27A7">
      <w:pPr>
        <w:pStyle w:val="NormalWeb"/>
        <w:spacing w:before="360" w:beforeAutospacing="0" w:after="480" w:afterAutospacing="0"/>
        <w:jc w:val="center"/>
        <w:rPr>
          <w:rFonts w:ascii="Arial" w:hAnsi="Arial" w:cs="Arial"/>
          <w:b/>
          <w:bCs/>
          <w:sz w:val="28"/>
          <w:szCs w:val="28"/>
          <w:lang w:val="pt-PT"/>
        </w:rPr>
      </w:pPr>
      <w:r>
        <w:rPr>
          <w:rFonts w:ascii="Arial" w:hAnsi="Arial" w:cs="Arial"/>
          <w:b/>
          <w:bCs/>
          <w:sz w:val="28"/>
          <w:szCs w:val="28"/>
          <w:lang w:val="pt-PT"/>
        </w:rPr>
        <w:t>C</w:t>
      </w:r>
      <w:r w:rsidR="008C4624" w:rsidRPr="008C4624">
        <w:rPr>
          <w:rFonts w:ascii="Arial" w:hAnsi="Arial" w:cs="Arial"/>
          <w:b/>
          <w:bCs/>
          <w:sz w:val="28"/>
          <w:szCs w:val="28"/>
          <w:lang w:val="pt-PT"/>
        </w:rPr>
        <w:t>omunicações à VIII Conferência Nacional de Cartografia e Geodesia</w:t>
      </w:r>
      <w:r w:rsidR="00026813">
        <w:rPr>
          <w:rFonts w:ascii="Arial" w:hAnsi="Arial" w:cs="Arial"/>
          <w:b/>
          <w:bCs/>
          <w:sz w:val="28"/>
          <w:szCs w:val="28"/>
          <w:lang w:val="pt-PT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pt-PT"/>
        </w:rPr>
        <w:br/>
      </w:r>
      <w:r w:rsidR="00026813">
        <w:rPr>
          <w:rFonts w:ascii="Arial" w:hAnsi="Arial" w:cs="Arial"/>
          <w:b/>
          <w:bCs/>
          <w:sz w:val="28"/>
          <w:szCs w:val="28"/>
          <w:lang w:val="pt-PT"/>
        </w:rPr>
        <w:t>(Fonte</w:t>
      </w:r>
      <w:r w:rsidR="00026813" w:rsidRPr="00026813">
        <w:rPr>
          <w:rFonts w:ascii="Arial" w:hAnsi="Arial" w:cs="Arial"/>
          <w:b/>
          <w:bCs/>
          <w:sz w:val="28"/>
          <w:szCs w:val="28"/>
          <w:lang w:val="pt-PT"/>
        </w:rPr>
        <w:t xml:space="preserve"> </w:t>
      </w:r>
      <w:proofErr w:type="spellStart"/>
      <w:r w:rsidR="00026813" w:rsidRPr="00026813">
        <w:rPr>
          <w:rFonts w:ascii="Arial" w:hAnsi="Arial" w:cs="Arial"/>
          <w:b/>
          <w:bCs/>
          <w:sz w:val="28"/>
          <w:szCs w:val="28"/>
          <w:lang w:val="pt-PT"/>
        </w:rPr>
        <w:t>Arial</w:t>
      </w:r>
      <w:proofErr w:type="spellEnd"/>
      <w:r w:rsidR="00026813" w:rsidRPr="00026813">
        <w:rPr>
          <w:rFonts w:ascii="Arial" w:hAnsi="Arial" w:cs="Arial"/>
          <w:b/>
          <w:bCs/>
          <w:sz w:val="28"/>
          <w:szCs w:val="28"/>
          <w:lang w:val="pt-PT"/>
        </w:rPr>
        <w:t xml:space="preserve"> 1</w:t>
      </w:r>
      <w:r w:rsidR="00026813">
        <w:rPr>
          <w:rFonts w:ascii="Arial" w:hAnsi="Arial" w:cs="Arial"/>
          <w:b/>
          <w:bCs/>
          <w:sz w:val="28"/>
          <w:szCs w:val="28"/>
          <w:lang w:val="pt-PT"/>
        </w:rPr>
        <w:t>4</w:t>
      </w:r>
      <w:r w:rsidR="00026813" w:rsidRPr="00026813">
        <w:rPr>
          <w:rFonts w:ascii="Arial" w:hAnsi="Arial" w:cs="Arial"/>
          <w:b/>
          <w:bCs/>
          <w:sz w:val="28"/>
          <w:szCs w:val="28"/>
          <w:lang w:val="pt-PT"/>
        </w:rPr>
        <w:t xml:space="preserve">, </w:t>
      </w:r>
      <w:proofErr w:type="spellStart"/>
      <w:r w:rsidR="00026813" w:rsidRPr="00026813">
        <w:rPr>
          <w:rFonts w:ascii="Arial" w:hAnsi="Arial" w:cs="Arial"/>
          <w:b/>
          <w:bCs/>
          <w:sz w:val="28"/>
          <w:szCs w:val="28"/>
          <w:lang w:val="pt-PT"/>
        </w:rPr>
        <w:t>line</w:t>
      </w:r>
      <w:proofErr w:type="spellEnd"/>
      <w:r w:rsidR="00026813" w:rsidRPr="00026813">
        <w:rPr>
          <w:rFonts w:ascii="Arial" w:hAnsi="Arial" w:cs="Arial"/>
          <w:b/>
          <w:bCs/>
          <w:sz w:val="28"/>
          <w:szCs w:val="28"/>
          <w:lang w:val="pt-PT"/>
        </w:rPr>
        <w:t xml:space="preserve"> </w:t>
      </w:r>
      <w:proofErr w:type="spellStart"/>
      <w:r w:rsidR="00026813" w:rsidRPr="00026813">
        <w:rPr>
          <w:rFonts w:ascii="Arial" w:hAnsi="Arial" w:cs="Arial"/>
          <w:b/>
          <w:bCs/>
          <w:sz w:val="28"/>
          <w:szCs w:val="28"/>
          <w:lang w:val="pt-PT"/>
        </w:rPr>
        <w:t>spacing</w:t>
      </w:r>
      <w:proofErr w:type="spellEnd"/>
      <w:r w:rsidR="00026813" w:rsidRPr="00026813">
        <w:rPr>
          <w:rFonts w:ascii="Arial" w:hAnsi="Arial" w:cs="Arial"/>
          <w:b/>
          <w:bCs/>
          <w:sz w:val="28"/>
          <w:szCs w:val="28"/>
          <w:lang w:val="pt-PT"/>
        </w:rPr>
        <w:t xml:space="preserve"> 1, </w:t>
      </w:r>
      <w:proofErr w:type="spellStart"/>
      <w:r w:rsidR="00026813">
        <w:rPr>
          <w:rFonts w:ascii="Arial" w:hAnsi="Arial" w:cs="Arial"/>
          <w:b/>
          <w:bCs/>
          <w:sz w:val="28"/>
          <w:szCs w:val="28"/>
          <w:lang w:val="pt-PT"/>
        </w:rPr>
        <w:t>spacing</w:t>
      </w:r>
      <w:proofErr w:type="spellEnd"/>
      <w:r w:rsidR="00026813">
        <w:rPr>
          <w:rFonts w:ascii="Arial" w:hAnsi="Arial" w:cs="Arial"/>
          <w:b/>
          <w:bCs/>
          <w:sz w:val="28"/>
          <w:szCs w:val="28"/>
          <w:lang w:val="pt-PT"/>
        </w:rPr>
        <w:t xml:space="preserve"> </w:t>
      </w:r>
      <w:proofErr w:type="spellStart"/>
      <w:r w:rsidR="00026813">
        <w:rPr>
          <w:rFonts w:ascii="Arial" w:hAnsi="Arial" w:cs="Arial"/>
          <w:b/>
          <w:bCs/>
          <w:sz w:val="28"/>
          <w:szCs w:val="28"/>
          <w:lang w:val="pt-PT"/>
        </w:rPr>
        <w:t>before</w:t>
      </w:r>
      <w:proofErr w:type="spellEnd"/>
      <w:r w:rsidR="00026813">
        <w:rPr>
          <w:rFonts w:ascii="Arial" w:hAnsi="Arial" w:cs="Arial"/>
          <w:b/>
          <w:bCs/>
          <w:sz w:val="28"/>
          <w:szCs w:val="28"/>
          <w:lang w:val="pt-PT"/>
        </w:rPr>
        <w:t xml:space="preserve"> 18, </w:t>
      </w:r>
      <w:proofErr w:type="spellStart"/>
      <w:r w:rsidR="00026813" w:rsidRPr="00026813">
        <w:rPr>
          <w:rFonts w:ascii="Arial" w:hAnsi="Arial" w:cs="Arial"/>
          <w:b/>
          <w:bCs/>
          <w:sz w:val="28"/>
          <w:szCs w:val="28"/>
          <w:lang w:val="pt-PT"/>
        </w:rPr>
        <w:t>spacing</w:t>
      </w:r>
      <w:proofErr w:type="spellEnd"/>
      <w:r w:rsidR="00026813" w:rsidRPr="00026813">
        <w:rPr>
          <w:rFonts w:ascii="Arial" w:hAnsi="Arial" w:cs="Arial"/>
          <w:b/>
          <w:bCs/>
          <w:sz w:val="28"/>
          <w:szCs w:val="28"/>
          <w:lang w:val="pt-PT"/>
        </w:rPr>
        <w:t xml:space="preserve"> </w:t>
      </w:r>
      <w:proofErr w:type="spellStart"/>
      <w:r w:rsidR="00026813" w:rsidRPr="00026813">
        <w:rPr>
          <w:rFonts w:ascii="Arial" w:hAnsi="Arial" w:cs="Arial"/>
          <w:b/>
          <w:bCs/>
          <w:sz w:val="28"/>
          <w:szCs w:val="28"/>
          <w:lang w:val="pt-PT"/>
        </w:rPr>
        <w:t>after</w:t>
      </w:r>
      <w:proofErr w:type="spellEnd"/>
      <w:r w:rsidR="00026813" w:rsidRPr="00026813">
        <w:rPr>
          <w:rFonts w:ascii="Arial" w:hAnsi="Arial" w:cs="Arial"/>
          <w:b/>
          <w:bCs/>
          <w:sz w:val="28"/>
          <w:szCs w:val="28"/>
          <w:lang w:val="pt-PT"/>
        </w:rPr>
        <w:t xml:space="preserve"> </w:t>
      </w:r>
      <w:r w:rsidR="00026813">
        <w:rPr>
          <w:rFonts w:ascii="Arial" w:hAnsi="Arial" w:cs="Arial"/>
          <w:b/>
          <w:bCs/>
          <w:sz w:val="28"/>
          <w:szCs w:val="28"/>
          <w:lang w:val="pt-PT"/>
        </w:rPr>
        <w:t>24)</w:t>
      </w:r>
    </w:p>
    <w:p w:rsidR="00026813" w:rsidRPr="00026813" w:rsidRDefault="00026813" w:rsidP="009A27A7">
      <w:pPr>
        <w:pStyle w:val="coment"/>
        <w:spacing w:after="240"/>
        <w:rPr>
          <w:rFonts w:ascii="Arial Narrow" w:hAnsi="Arial Narrow"/>
          <w:sz w:val="22"/>
          <w:szCs w:val="22"/>
        </w:rPr>
      </w:pPr>
      <w:r w:rsidRPr="00026813">
        <w:rPr>
          <w:rFonts w:ascii="Arial Narrow" w:hAnsi="Arial Narrow"/>
          <w:sz w:val="22"/>
          <w:szCs w:val="22"/>
        </w:rPr>
        <w:t>Nome próprio APELIDO</w:t>
      </w:r>
      <w:r w:rsidRPr="00026813">
        <w:rPr>
          <w:rFonts w:ascii="Arial Narrow" w:hAnsi="Arial Narrow"/>
          <w:sz w:val="22"/>
          <w:szCs w:val="22"/>
          <w:vertAlign w:val="superscript"/>
        </w:rPr>
        <w:t>1</w:t>
      </w:r>
      <w:r w:rsidRPr="00026813">
        <w:rPr>
          <w:rFonts w:ascii="Arial Narrow" w:hAnsi="Arial Narrow"/>
          <w:sz w:val="22"/>
          <w:szCs w:val="22"/>
        </w:rPr>
        <w:t>, Nome próprio APELIDO</w:t>
      </w:r>
      <w:r w:rsidRPr="00026813">
        <w:rPr>
          <w:rFonts w:ascii="Arial Narrow" w:hAnsi="Arial Narrow"/>
          <w:sz w:val="22"/>
          <w:szCs w:val="22"/>
          <w:vertAlign w:val="superscript"/>
        </w:rPr>
        <w:t>2</w:t>
      </w:r>
      <w:r w:rsidRPr="00026813">
        <w:rPr>
          <w:rFonts w:ascii="Arial Narrow" w:hAnsi="Arial Narrow"/>
          <w:sz w:val="22"/>
          <w:szCs w:val="22"/>
        </w:rPr>
        <w:t xml:space="preserve"> e Nome próprio APELIDO APELIDO</w:t>
      </w:r>
      <w:r w:rsidRPr="00026813">
        <w:rPr>
          <w:rFonts w:ascii="Arial Narrow" w:hAnsi="Arial Narrow"/>
          <w:sz w:val="22"/>
          <w:szCs w:val="22"/>
          <w:vertAlign w:val="superscript"/>
        </w:rPr>
        <w:t>1</w:t>
      </w:r>
    </w:p>
    <w:p w:rsidR="00026813" w:rsidRPr="00026813" w:rsidRDefault="00026813" w:rsidP="009A27A7">
      <w:pPr>
        <w:pStyle w:val="coment"/>
        <w:rPr>
          <w:rFonts w:ascii="Arial Narrow" w:hAnsi="Arial Narrow"/>
          <w:sz w:val="20"/>
          <w:szCs w:val="20"/>
        </w:rPr>
      </w:pPr>
      <w:r w:rsidRPr="00026813">
        <w:rPr>
          <w:rFonts w:ascii="Arial Narrow" w:hAnsi="Arial Narrow"/>
          <w:sz w:val="20"/>
          <w:szCs w:val="20"/>
          <w:vertAlign w:val="superscript"/>
        </w:rPr>
        <w:t xml:space="preserve">1 </w:t>
      </w:r>
      <w:r w:rsidRPr="00026813">
        <w:rPr>
          <w:rFonts w:ascii="Arial Narrow" w:hAnsi="Arial Narrow"/>
          <w:sz w:val="20"/>
          <w:szCs w:val="20"/>
        </w:rPr>
        <w:t>Instituto dos Mapas, Corvo</w:t>
      </w:r>
    </w:p>
    <w:p w:rsidR="00026813" w:rsidRPr="00026813" w:rsidRDefault="00026813" w:rsidP="009A27A7">
      <w:pPr>
        <w:pStyle w:val="coment"/>
        <w:rPr>
          <w:rFonts w:ascii="Arial Narrow" w:hAnsi="Arial Narrow"/>
          <w:sz w:val="20"/>
          <w:szCs w:val="20"/>
        </w:rPr>
      </w:pPr>
      <w:r w:rsidRPr="00026813">
        <w:rPr>
          <w:rFonts w:ascii="Arial Narrow" w:hAnsi="Arial Narrow"/>
          <w:sz w:val="20"/>
          <w:szCs w:val="20"/>
          <w:vertAlign w:val="superscript"/>
        </w:rPr>
        <w:t>2</w:t>
      </w:r>
      <w:r w:rsidRPr="00026813">
        <w:rPr>
          <w:rFonts w:ascii="Arial Narrow" w:hAnsi="Arial Narrow"/>
          <w:sz w:val="20"/>
          <w:szCs w:val="20"/>
        </w:rPr>
        <w:t xml:space="preserve"> Faculdade de …., Universidade </w:t>
      </w:r>
      <w:proofErr w:type="gramStart"/>
      <w:r w:rsidRPr="00026813">
        <w:rPr>
          <w:rFonts w:ascii="Arial Narrow" w:hAnsi="Arial Narrow"/>
          <w:sz w:val="20"/>
          <w:szCs w:val="20"/>
        </w:rPr>
        <w:t>de</w:t>
      </w:r>
      <w:proofErr w:type="gramEnd"/>
      <w:r w:rsidRPr="00026813">
        <w:rPr>
          <w:rFonts w:ascii="Arial Narrow" w:hAnsi="Arial Narrow"/>
          <w:sz w:val="20"/>
          <w:szCs w:val="20"/>
        </w:rPr>
        <w:t xml:space="preserve"> …. (País)</w:t>
      </w:r>
    </w:p>
    <w:p w:rsidR="00026813" w:rsidRPr="004B2ED9" w:rsidRDefault="004B2ED9" w:rsidP="009A27A7">
      <w:pPr>
        <w:pStyle w:val="coment"/>
        <w:spacing w:before="120" w:after="480"/>
        <w:rPr>
          <w:rFonts w:ascii="Arial Narrow" w:hAnsi="Arial Narrow"/>
          <w:sz w:val="20"/>
          <w:szCs w:val="20"/>
        </w:rPr>
      </w:pPr>
      <w:r w:rsidRPr="004B2ED9">
        <w:rPr>
          <w:rFonts w:ascii="Arial Narrow" w:hAnsi="Arial Narrow"/>
          <w:sz w:val="20"/>
          <w:szCs w:val="20"/>
        </w:rPr>
        <w:t>(email1</w:t>
      </w:r>
      <w:r w:rsidR="00026813" w:rsidRPr="004B2ED9">
        <w:rPr>
          <w:rFonts w:ascii="Arial Narrow" w:hAnsi="Arial Narrow"/>
          <w:sz w:val="20"/>
          <w:szCs w:val="20"/>
        </w:rPr>
        <w:t xml:space="preserve">; </w:t>
      </w:r>
      <w:r w:rsidRPr="004B2ED9">
        <w:rPr>
          <w:rFonts w:ascii="Arial Narrow" w:hAnsi="Arial Narrow"/>
          <w:sz w:val="20"/>
          <w:szCs w:val="20"/>
        </w:rPr>
        <w:t>email2; email3</w:t>
      </w:r>
      <w:r w:rsidR="00026813" w:rsidRPr="004B2ED9">
        <w:rPr>
          <w:rFonts w:ascii="Arial Narrow" w:hAnsi="Arial Narrow"/>
          <w:sz w:val="20"/>
          <w:szCs w:val="20"/>
        </w:rPr>
        <w:t>)</w:t>
      </w:r>
    </w:p>
    <w:p w:rsidR="00CE555B" w:rsidRPr="00CE555B" w:rsidRDefault="00CE555B" w:rsidP="001E5BBF">
      <w:pPr>
        <w:pStyle w:val="NormalWeb"/>
        <w:jc w:val="both"/>
        <w:rPr>
          <w:rFonts w:cs="Arial"/>
          <w:bCs/>
          <w:sz w:val="22"/>
          <w:lang w:val="pt-PT"/>
        </w:rPr>
      </w:pPr>
      <w:r w:rsidRPr="00CE555B">
        <w:rPr>
          <w:rFonts w:cs="Arial"/>
          <w:b/>
          <w:bCs/>
          <w:sz w:val="22"/>
          <w:lang w:val="pt-PT"/>
        </w:rPr>
        <w:t xml:space="preserve">Palavras-chave: </w:t>
      </w:r>
      <w:proofErr w:type="spellStart"/>
      <w:r w:rsidRPr="00CE555B">
        <w:rPr>
          <w:rFonts w:cs="Arial"/>
          <w:bCs/>
          <w:sz w:val="22"/>
          <w:lang w:val="pt-PT"/>
        </w:rPr>
        <w:t>Lorem</w:t>
      </w:r>
      <w:proofErr w:type="spellEnd"/>
      <w:r w:rsidRPr="00CE555B">
        <w:rPr>
          <w:rFonts w:cs="Arial"/>
          <w:bCs/>
          <w:sz w:val="22"/>
          <w:lang w:val="pt-PT"/>
        </w:rPr>
        <w:t xml:space="preserve"> </w:t>
      </w:r>
      <w:proofErr w:type="spellStart"/>
      <w:r w:rsidRPr="00CE555B">
        <w:rPr>
          <w:rFonts w:cs="Arial"/>
          <w:bCs/>
          <w:sz w:val="22"/>
          <w:lang w:val="pt-PT"/>
        </w:rPr>
        <w:t>ipsum</w:t>
      </w:r>
      <w:proofErr w:type="spellEnd"/>
      <w:r w:rsidRPr="00CE555B">
        <w:rPr>
          <w:rFonts w:cs="Arial"/>
          <w:bCs/>
          <w:sz w:val="22"/>
          <w:lang w:val="pt-PT"/>
        </w:rPr>
        <w:t xml:space="preserve">, </w:t>
      </w:r>
      <w:proofErr w:type="spellStart"/>
      <w:r w:rsidRPr="00CE555B">
        <w:rPr>
          <w:rFonts w:cs="Arial"/>
          <w:bCs/>
          <w:sz w:val="22"/>
          <w:lang w:val="pt-PT"/>
        </w:rPr>
        <w:t>Lorem</w:t>
      </w:r>
      <w:proofErr w:type="spellEnd"/>
      <w:r w:rsidRPr="00CE555B">
        <w:rPr>
          <w:rFonts w:cs="Arial"/>
          <w:bCs/>
          <w:sz w:val="22"/>
          <w:lang w:val="pt-PT"/>
        </w:rPr>
        <w:t xml:space="preserve"> </w:t>
      </w:r>
      <w:proofErr w:type="spellStart"/>
      <w:r w:rsidRPr="00CE555B">
        <w:rPr>
          <w:rFonts w:cs="Arial"/>
          <w:bCs/>
          <w:sz w:val="22"/>
          <w:lang w:val="pt-PT"/>
        </w:rPr>
        <w:t>ipsum</w:t>
      </w:r>
      <w:proofErr w:type="spellEnd"/>
      <w:r w:rsidRPr="00CE555B">
        <w:rPr>
          <w:rFonts w:cs="Arial"/>
          <w:bCs/>
          <w:sz w:val="22"/>
          <w:lang w:val="pt-PT"/>
        </w:rPr>
        <w:t xml:space="preserve">, </w:t>
      </w:r>
      <w:proofErr w:type="spellStart"/>
      <w:r w:rsidRPr="00CE555B">
        <w:rPr>
          <w:rFonts w:cs="Arial"/>
          <w:bCs/>
          <w:sz w:val="22"/>
          <w:lang w:val="pt-PT"/>
        </w:rPr>
        <w:t>Lorem</w:t>
      </w:r>
      <w:proofErr w:type="spellEnd"/>
      <w:r w:rsidRPr="00CE555B">
        <w:rPr>
          <w:rFonts w:cs="Arial"/>
          <w:bCs/>
          <w:sz w:val="22"/>
          <w:lang w:val="pt-PT"/>
        </w:rPr>
        <w:t xml:space="preserve"> </w:t>
      </w:r>
      <w:proofErr w:type="spellStart"/>
      <w:r w:rsidR="002507AC">
        <w:rPr>
          <w:rFonts w:cs="Arial"/>
          <w:bCs/>
          <w:sz w:val="22"/>
          <w:lang w:val="pt-PT"/>
        </w:rPr>
        <w:t>ipsum</w:t>
      </w:r>
      <w:proofErr w:type="spellEnd"/>
      <w:r w:rsidR="002507AC">
        <w:rPr>
          <w:rFonts w:cs="Arial"/>
          <w:bCs/>
          <w:sz w:val="22"/>
          <w:lang w:val="pt-PT"/>
        </w:rPr>
        <w:t xml:space="preserve">, </w:t>
      </w:r>
      <w:proofErr w:type="spellStart"/>
      <w:r w:rsidR="002507AC">
        <w:rPr>
          <w:rFonts w:cs="Arial"/>
          <w:bCs/>
          <w:sz w:val="22"/>
          <w:lang w:val="pt-PT"/>
        </w:rPr>
        <w:t>Lorem</w:t>
      </w:r>
      <w:proofErr w:type="spellEnd"/>
      <w:r w:rsidR="002507AC">
        <w:rPr>
          <w:rFonts w:cs="Arial"/>
          <w:bCs/>
          <w:sz w:val="22"/>
          <w:lang w:val="pt-PT"/>
        </w:rPr>
        <w:t xml:space="preserve"> </w:t>
      </w:r>
      <w:proofErr w:type="spellStart"/>
      <w:r w:rsidR="002507AC">
        <w:rPr>
          <w:rFonts w:cs="Arial"/>
          <w:bCs/>
          <w:sz w:val="22"/>
          <w:lang w:val="pt-PT"/>
        </w:rPr>
        <w:t>ipsum</w:t>
      </w:r>
      <w:proofErr w:type="spellEnd"/>
      <w:r w:rsidR="002507AC">
        <w:rPr>
          <w:rFonts w:cs="Arial"/>
          <w:bCs/>
          <w:sz w:val="22"/>
          <w:lang w:val="pt-PT"/>
        </w:rPr>
        <w:t xml:space="preserve">, </w:t>
      </w:r>
      <w:proofErr w:type="spellStart"/>
      <w:r w:rsidR="002507AC">
        <w:rPr>
          <w:rFonts w:cs="Arial"/>
          <w:bCs/>
          <w:sz w:val="22"/>
          <w:lang w:val="pt-PT"/>
        </w:rPr>
        <w:t>Lorem</w:t>
      </w:r>
      <w:proofErr w:type="spellEnd"/>
      <w:r w:rsidR="002507AC">
        <w:rPr>
          <w:rFonts w:cs="Arial"/>
          <w:bCs/>
          <w:sz w:val="22"/>
          <w:lang w:val="pt-PT"/>
        </w:rPr>
        <w:t xml:space="preserve"> </w:t>
      </w:r>
      <w:proofErr w:type="spellStart"/>
      <w:r w:rsidR="002507AC">
        <w:rPr>
          <w:rFonts w:cs="Arial"/>
          <w:bCs/>
          <w:sz w:val="22"/>
          <w:lang w:val="pt-PT"/>
        </w:rPr>
        <w:t>ipsum</w:t>
      </w:r>
      <w:proofErr w:type="spellEnd"/>
      <w:r w:rsidRPr="00CE555B">
        <w:rPr>
          <w:rFonts w:cs="Arial"/>
          <w:bCs/>
          <w:sz w:val="22"/>
          <w:lang w:val="pt-PT"/>
        </w:rPr>
        <w:t xml:space="preserve"> </w:t>
      </w:r>
    </w:p>
    <w:p w:rsidR="00E4098E" w:rsidRDefault="00CE555B" w:rsidP="00E4098E">
      <w:pPr>
        <w:pStyle w:val="NormalWeb"/>
        <w:spacing w:before="120" w:beforeAutospacing="0" w:after="60" w:afterAutospacing="0"/>
        <w:jc w:val="both"/>
        <w:rPr>
          <w:sz w:val="22"/>
          <w:lang w:val="pt-PT"/>
        </w:rPr>
      </w:pPr>
      <w:proofErr w:type="spellStart"/>
      <w:r w:rsidRPr="00CE555B">
        <w:rPr>
          <w:rFonts w:cs="Arial"/>
          <w:b/>
          <w:bCs/>
          <w:sz w:val="22"/>
          <w:lang w:val="en-IE"/>
        </w:rPr>
        <w:t>Resumo</w:t>
      </w:r>
      <w:proofErr w:type="spellEnd"/>
      <w:r w:rsidRPr="00CE555B">
        <w:rPr>
          <w:rFonts w:cs="Arial"/>
          <w:b/>
          <w:bCs/>
          <w:sz w:val="22"/>
          <w:lang w:val="en-IE"/>
        </w:rPr>
        <w:t xml:space="preserve">: </w:t>
      </w:r>
      <w:proofErr w:type="spellStart"/>
      <w:r w:rsidRPr="00CE555B">
        <w:rPr>
          <w:rFonts w:cs="Arial"/>
          <w:bCs/>
          <w:sz w:val="22"/>
        </w:rPr>
        <w:t>Letra</w:t>
      </w:r>
      <w:proofErr w:type="spellEnd"/>
      <w:r w:rsidRPr="00CE555B">
        <w:rPr>
          <w:rFonts w:cs="Arial"/>
          <w:bCs/>
          <w:sz w:val="22"/>
        </w:rPr>
        <w:t xml:space="preserve"> de </w:t>
      </w:r>
      <w:proofErr w:type="spellStart"/>
      <w:r w:rsidRPr="00CE555B">
        <w:rPr>
          <w:rFonts w:cs="Arial"/>
          <w:bCs/>
          <w:sz w:val="22"/>
        </w:rPr>
        <w:t>corpo</w:t>
      </w:r>
      <w:proofErr w:type="spellEnd"/>
      <w:r w:rsidRPr="00CE555B">
        <w:rPr>
          <w:rFonts w:cs="Arial"/>
          <w:bCs/>
          <w:sz w:val="22"/>
        </w:rPr>
        <w:t xml:space="preserve"> Arial Narrow 11, line spacing 1, spacing after 3. </w:t>
      </w:r>
      <w:r w:rsidR="00E4098E">
        <w:rPr>
          <w:sz w:val="22"/>
          <w:lang w:val="pt-PT"/>
        </w:rPr>
        <w:t>A comunicação inicia-se pela página do resumo, a qual será utilizada para o “Livro de resumos”</w:t>
      </w:r>
      <w:r w:rsidR="00CB0255">
        <w:rPr>
          <w:sz w:val="22"/>
          <w:lang w:val="pt-PT"/>
        </w:rPr>
        <w:t>. Este</w:t>
      </w:r>
      <w:r w:rsidR="00E4098E">
        <w:rPr>
          <w:sz w:val="22"/>
          <w:lang w:val="pt-PT"/>
        </w:rPr>
        <w:t xml:space="preserve"> será impresso </w:t>
      </w:r>
      <w:r w:rsidR="004B2ED9">
        <w:rPr>
          <w:sz w:val="22"/>
          <w:lang w:val="pt-PT"/>
        </w:rPr>
        <w:t xml:space="preserve">(monocromático) </w:t>
      </w:r>
      <w:r w:rsidR="00E4098E">
        <w:rPr>
          <w:sz w:val="22"/>
          <w:lang w:val="pt-PT"/>
        </w:rPr>
        <w:t xml:space="preserve">e entregue a todos os participantes no início da Conferência. </w:t>
      </w:r>
    </w:p>
    <w:p w:rsidR="00E4098E" w:rsidRPr="00927F33" w:rsidRDefault="00E4098E" w:rsidP="00CB0255">
      <w:pPr>
        <w:pStyle w:val="NormalWeb"/>
        <w:spacing w:before="0" w:beforeAutospacing="0" w:after="60" w:afterAutospacing="0"/>
        <w:jc w:val="both"/>
        <w:rPr>
          <w:color w:val="FF0000"/>
          <w:sz w:val="22"/>
          <w:lang w:val="pt-PT"/>
        </w:rPr>
      </w:pPr>
      <w:r>
        <w:rPr>
          <w:sz w:val="22"/>
          <w:lang w:val="pt-PT"/>
        </w:rPr>
        <w:t xml:space="preserve">Assinalar com um asterisco o autor que fará a apresentação da comunicação. </w:t>
      </w:r>
      <w:r w:rsidR="00E15181">
        <w:rPr>
          <w:sz w:val="22"/>
          <w:lang w:val="pt-PT"/>
        </w:rPr>
        <w:t xml:space="preserve">Se a localidade </w:t>
      </w:r>
      <w:r w:rsidR="00490653">
        <w:rPr>
          <w:sz w:val="22"/>
          <w:lang w:val="pt-PT"/>
        </w:rPr>
        <w:t xml:space="preserve">da instituição </w:t>
      </w:r>
      <w:r w:rsidR="00E15181">
        <w:rPr>
          <w:sz w:val="22"/>
          <w:lang w:val="pt-PT"/>
        </w:rPr>
        <w:t>não for em Portugal indique também o país.</w:t>
      </w:r>
      <w:r w:rsidR="00CB0255">
        <w:rPr>
          <w:sz w:val="22"/>
          <w:lang w:val="pt-PT"/>
        </w:rPr>
        <w:t xml:space="preserve"> </w:t>
      </w:r>
      <w:r w:rsidR="0089548D">
        <w:rPr>
          <w:sz w:val="22"/>
          <w:lang w:val="pt-PT"/>
        </w:rPr>
        <w:t xml:space="preserve">Não indicar moradas ou endereços de </w:t>
      </w:r>
      <w:proofErr w:type="gramStart"/>
      <w:r w:rsidR="0089548D">
        <w:rPr>
          <w:sz w:val="22"/>
          <w:lang w:val="pt-PT"/>
        </w:rPr>
        <w:t>sites</w:t>
      </w:r>
      <w:proofErr w:type="gramEnd"/>
      <w:r w:rsidR="0089548D">
        <w:rPr>
          <w:sz w:val="22"/>
          <w:lang w:val="pt-PT"/>
        </w:rPr>
        <w:t xml:space="preserve">. </w:t>
      </w:r>
      <w:r w:rsidR="00CB0255">
        <w:rPr>
          <w:sz w:val="22"/>
          <w:lang w:val="pt-PT"/>
        </w:rPr>
        <w:t>No resumo não serão aceites quadros ou figuras e este só poderá ocupar uma página.</w:t>
      </w:r>
      <w:r w:rsidR="00097840">
        <w:rPr>
          <w:sz w:val="22"/>
          <w:lang w:val="pt-PT"/>
        </w:rPr>
        <w:t xml:space="preserve"> </w:t>
      </w:r>
    </w:p>
    <w:p w:rsidR="008C4624" w:rsidRPr="00927F33" w:rsidRDefault="008C4624" w:rsidP="00CB0255">
      <w:pPr>
        <w:pStyle w:val="NormalWeb"/>
        <w:spacing w:before="0" w:beforeAutospacing="0" w:after="60" w:afterAutospacing="0"/>
        <w:jc w:val="both"/>
        <w:rPr>
          <w:spacing w:val="-2"/>
          <w:sz w:val="22"/>
          <w:lang w:val="pt-PT"/>
        </w:rPr>
      </w:pPr>
      <w:r w:rsidRPr="00927F33">
        <w:rPr>
          <w:spacing w:val="-2"/>
          <w:sz w:val="22"/>
          <w:lang w:val="pt-PT"/>
        </w:rPr>
        <w:t>A Ordem dos Engenheiros adotou a nova norma ortográfica, pelo que os textos deverão ser consentâneos com esta regra. Os autores que se oponham à sua utilização</w:t>
      </w:r>
      <w:proofErr w:type="gramStart"/>
      <w:r w:rsidRPr="00927F33">
        <w:rPr>
          <w:spacing w:val="-2"/>
          <w:sz w:val="22"/>
          <w:lang w:val="pt-PT"/>
        </w:rPr>
        <w:t>,</w:t>
      </w:r>
      <w:proofErr w:type="gramEnd"/>
      <w:r w:rsidRPr="00927F33">
        <w:rPr>
          <w:spacing w:val="-2"/>
          <w:sz w:val="22"/>
          <w:lang w:val="pt-PT"/>
        </w:rPr>
        <w:t xml:space="preserve"> deverão ressalvar a sua posição através da inclusão, em nota de rodapé, da seguinte </w:t>
      </w:r>
      <w:proofErr w:type="gramStart"/>
      <w:r w:rsidRPr="00927F33">
        <w:rPr>
          <w:spacing w:val="-2"/>
          <w:sz w:val="22"/>
          <w:lang w:val="pt-PT"/>
        </w:rPr>
        <w:t>frase</w:t>
      </w:r>
      <w:proofErr w:type="gramEnd"/>
      <w:r w:rsidRPr="00927F33">
        <w:rPr>
          <w:spacing w:val="-2"/>
          <w:sz w:val="22"/>
          <w:lang w:val="pt-PT"/>
        </w:rPr>
        <w:t xml:space="preserve">: O autor </w:t>
      </w:r>
      <w:r w:rsidR="0026696C" w:rsidRPr="00927F33">
        <w:rPr>
          <w:spacing w:val="-2"/>
          <w:sz w:val="22"/>
          <w:lang w:val="pt-PT"/>
        </w:rPr>
        <w:t>escreve, por opção pessoal, de acordo com a antiga ortografia</w:t>
      </w:r>
      <w:r w:rsidR="004B2ED9">
        <w:rPr>
          <w:spacing w:val="-2"/>
          <w:sz w:val="22"/>
          <w:lang w:val="pt-PT"/>
        </w:rPr>
        <w:t>. Esta frase deverá ser escrita utilizando l</w:t>
      </w:r>
      <w:r w:rsidR="0026696C" w:rsidRPr="00927F33">
        <w:rPr>
          <w:spacing w:val="-2"/>
          <w:sz w:val="22"/>
          <w:lang w:val="pt-PT"/>
        </w:rPr>
        <w:t xml:space="preserve">etra de corpo </w:t>
      </w:r>
      <w:proofErr w:type="spellStart"/>
      <w:r w:rsidR="0026696C" w:rsidRPr="00927F33">
        <w:rPr>
          <w:spacing w:val="-2"/>
          <w:sz w:val="22"/>
          <w:lang w:val="pt-PT"/>
        </w:rPr>
        <w:t>Arial</w:t>
      </w:r>
      <w:proofErr w:type="spellEnd"/>
      <w:r w:rsidR="0026696C" w:rsidRPr="00927F33">
        <w:rPr>
          <w:spacing w:val="-2"/>
          <w:sz w:val="22"/>
          <w:lang w:val="pt-PT"/>
        </w:rPr>
        <w:t xml:space="preserve"> </w:t>
      </w:r>
      <w:proofErr w:type="spellStart"/>
      <w:r w:rsidR="0026696C" w:rsidRPr="00927F33">
        <w:rPr>
          <w:spacing w:val="-2"/>
          <w:sz w:val="22"/>
          <w:lang w:val="pt-PT"/>
        </w:rPr>
        <w:t>Narrow</w:t>
      </w:r>
      <w:proofErr w:type="spellEnd"/>
      <w:r w:rsidR="0026696C" w:rsidRPr="00927F33">
        <w:rPr>
          <w:spacing w:val="-2"/>
          <w:sz w:val="22"/>
          <w:lang w:val="pt-PT"/>
        </w:rPr>
        <w:t xml:space="preserve"> 9.</w:t>
      </w:r>
    </w:p>
    <w:p w:rsidR="00963957" w:rsidRDefault="00963957" w:rsidP="00963957">
      <w:pPr>
        <w:pStyle w:val="NormalWeb"/>
        <w:spacing w:before="0" w:beforeAutospacing="0" w:after="60" w:afterAutospacing="0"/>
        <w:jc w:val="both"/>
        <w:rPr>
          <w:rFonts w:cs="Arial"/>
          <w:bCs/>
          <w:sz w:val="22"/>
          <w:szCs w:val="22"/>
          <w:lang w:val="pt-PT"/>
        </w:rPr>
      </w:pPr>
      <w:r w:rsidRPr="00990BC1">
        <w:rPr>
          <w:spacing w:val="4"/>
          <w:sz w:val="22"/>
          <w:szCs w:val="22"/>
          <w:lang w:val="pt-PT"/>
        </w:rPr>
        <w:t xml:space="preserve">A </w:t>
      </w:r>
      <w:r w:rsidR="00B266C1" w:rsidRPr="00990BC1">
        <w:rPr>
          <w:spacing w:val="4"/>
          <w:sz w:val="22"/>
          <w:szCs w:val="22"/>
          <w:lang w:val="pt-PT"/>
        </w:rPr>
        <w:t>submissão</w:t>
      </w:r>
      <w:r w:rsidRPr="00990BC1">
        <w:rPr>
          <w:spacing w:val="4"/>
          <w:sz w:val="22"/>
          <w:szCs w:val="22"/>
          <w:lang w:val="pt-PT"/>
        </w:rPr>
        <w:t xml:space="preserve"> de uma comunicação </w:t>
      </w:r>
      <w:r w:rsidR="00B266C1" w:rsidRPr="00990BC1">
        <w:rPr>
          <w:spacing w:val="4"/>
          <w:sz w:val="22"/>
          <w:szCs w:val="22"/>
          <w:lang w:val="pt-PT"/>
        </w:rPr>
        <w:t>à Conferência Nacional de</w:t>
      </w:r>
      <w:r w:rsidRPr="00990BC1">
        <w:rPr>
          <w:spacing w:val="4"/>
          <w:sz w:val="22"/>
          <w:szCs w:val="22"/>
          <w:lang w:val="pt-PT"/>
        </w:rPr>
        <w:t xml:space="preserve"> Cartografia e Geodesia (CNCG) será realizada </w:t>
      </w:r>
      <w:r w:rsidRPr="00990BC1">
        <w:rPr>
          <w:sz w:val="22"/>
          <w:szCs w:val="22"/>
          <w:lang w:val="pt-PT"/>
        </w:rPr>
        <w:t>atrav</w:t>
      </w:r>
      <w:r w:rsidR="00990BC1" w:rsidRPr="00990BC1">
        <w:rPr>
          <w:sz w:val="22"/>
          <w:szCs w:val="22"/>
          <w:lang w:val="pt-PT"/>
        </w:rPr>
        <w:t>és da</w:t>
      </w:r>
      <w:r w:rsidRPr="00990BC1">
        <w:rPr>
          <w:sz w:val="22"/>
          <w:szCs w:val="22"/>
          <w:lang w:val="pt-PT"/>
        </w:rPr>
        <w:t xml:space="preserve"> </w:t>
      </w:r>
      <w:r w:rsidRPr="00990BC1">
        <w:rPr>
          <w:rFonts w:cs="Arial"/>
          <w:bCs/>
          <w:sz w:val="22"/>
          <w:szCs w:val="22"/>
          <w:lang w:val="pt-PT"/>
        </w:rPr>
        <w:t xml:space="preserve">plataforma </w:t>
      </w:r>
      <w:proofErr w:type="spellStart"/>
      <w:r w:rsidRPr="00990BC1">
        <w:rPr>
          <w:rFonts w:cs="Arial"/>
          <w:bCs/>
          <w:sz w:val="22"/>
          <w:szCs w:val="22"/>
          <w:lang w:val="pt-PT"/>
        </w:rPr>
        <w:t>easychair</w:t>
      </w:r>
      <w:proofErr w:type="spellEnd"/>
      <w:r w:rsidRPr="00990BC1">
        <w:rPr>
          <w:rFonts w:cs="Arial"/>
          <w:bCs/>
          <w:i/>
          <w:sz w:val="22"/>
          <w:szCs w:val="22"/>
          <w:lang w:val="pt-PT"/>
        </w:rPr>
        <w:t xml:space="preserve"> </w:t>
      </w:r>
      <w:r w:rsidRPr="00990BC1">
        <w:rPr>
          <w:rFonts w:cs="Arial Narrow"/>
          <w:sz w:val="22"/>
          <w:szCs w:val="22"/>
          <w:lang w:val="pt-PT"/>
        </w:rPr>
        <w:t>(http://www.easychair.org/).</w:t>
      </w:r>
      <w:r w:rsidRPr="00990BC1">
        <w:rPr>
          <w:sz w:val="22"/>
          <w:szCs w:val="22"/>
          <w:lang w:val="pt-PT"/>
        </w:rPr>
        <w:t xml:space="preserve"> </w:t>
      </w:r>
      <w:r w:rsidRPr="00990BC1">
        <w:rPr>
          <w:rFonts w:cs="Arial"/>
          <w:bCs/>
          <w:sz w:val="22"/>
          <w:szCs w:val="22"/>
          <w:lang w:val="pt-PT"/>
        </w:rPr>
        <w:t xml:space="preserve">O processo de submissão é constituído </w:t>
      </w:r>
      <w:proofErr w:type="gramStart"/>
      <w:r w:rsidRPr="00990BC1">
        <w:rPr>
          <w:rFonts w:cs="Arial"/>
          <w:bCs/>
          <w:spacing w:val="4"/>
          <w:sz w:val="22"/>
          <w:szCs w:val="22"/>
          <w:lang w:val="pt-PT"/>
        </w:rPr>
        <w:t>por</w:t>
      </w:r>
      <w:proofErr w:type="gramEnd"/>
      <w:r w:rsidRPr="00990BC1">
        <w:rPr>
          <w:rFonts w:cs="Arial"/>
          <w:bCs/>
          <w:spacing w:val="4"/>
          <w:sz w:val="22"/>
          <w:szCs w:val="22"/>
          <w:lang w:val="pt-PT"/>
        </w:rPr>
        <w:t>: 1)</w:t>
      </w:r>
      <w:r w:rsidR="00990BC1" w:rsidRPr="00990BC1">
        <w:rPr>
          <w:rFonts w:cs="Arial"/>
          <w:bCs/>
          <w:spacing w:val="4"/>
          <w:sz w:val="22"/>
          <w:szCs w:val="22"/>
          <w:lang w:val="pt-PT"/>
        </w:rPr>
        <w:t xml:space="preserve"> Submissão de texto com</w:t>
      </w:r>
      <w:r w:rsidR="00273D61">
        <w:rPr>
          <w:rFonts w:cs="Arial"/>
          <w:bCs/>
          <w:spacing w:val="4"/>
          <w:sz w:val="22"/>
          <w:szCs w:val="22"/>
          <w:lang w:val="pt-PT"/>
        </w:rPr>
        <w:t xml:space="preserve"> o</w:t>
      </w:r>
      <w:r w:rsidR="00990BC1" w:rsidRPr="00990BC1">
        <w:rPr>
          <w:rFonts w:cs="Arial"/>
          <w:bCs/>
          <w:spacing w:val="4"/>
          <w:sz w:val="22"/>
          <w:szCs w:val="22"/>
          <w:lang w:val="pt-PT"/>
        </w:rPr>
        <w:t xml:space="preserve"> tema do trabalho (máximo </w:t>
      </w:r>
      <w:r w:rsidR="00AF43B8">
        <w:rPr>
          <w:rFonts w:cs="Arial"/>
          <w:bCs/>
          <w:spacing w:val="4"/>
          <w:sz w:val="22"/>
          <w:szCs w:val="22"/>
          <w:lang w:val="pt-PT"/>
        </w:rPr>
        <w:t>1</w:t>
      </w:r>
      <w:r w:rsidR="002507AC">
        <w:rPr>
          <w:rFonts w:cs="Arial"/>
          <w:bCs/>
          <w:spacing w:val="4"/>
          <w:sz w:val="22"/>
          <w:szCs w:val="22"/>
          <w:lang w:val="pt-PT"/>
        </w:rPr>
        <w:t>500</w:t>
      </w:r>
      <w:r w:rsidR="00990BC1" w:rsidRPr="00990BC1">
        <w:rPr>
          <w:rFonts w:cs="Arial"/>
          <w:bCs/>
          <w:spacing w:val="4"/>
          <w:sz w:val="22"/>
          <w:szCs w:val="22"/>
          <w:lang w:val="pt-PT"/>
        </w:rPr>
        <w:t xml:space="preserve"> caracteres)</w:t>
      </w:r>
      <w:r w:rsidRPr="00990BC1">
        <w:rPr>
          <w:rFonts w:cs="Arial"/>
          <w:bCs/>
          <w:spacing w:val="4"/>
          <w:sz w:val="22"/>
          <w:szCs w:val="22"/>
          <w:lang w:val="pt-PT"/>
        </w:rPr>
        <w:t>; 2) Submissão da comunicação; 3)</w:t>
      </w:r>
      <w:r w:rsidRPr="00990BC1">
        <w:rPr>
          <w:rFonts w:cs="Arial"/>
          <w:bCs/>
          <w:sz w:val="22"/>
          <w:szCs w:val="22"/>
          <w:lang w:val="pt-PT"/>
        </w:rPr>
        <w:t xml:space="preserve"> Submissão da versão final da comunicação. O </w:t>
      </w:r>
      <w:r w:rsidR="00273D61">
        <w:rPr>
          <w:rFonts w:cs="Arial"/>
          <w:bCs/>
          <w:sz w:val="22"/>
          <w:szCs w:val="22"/>
          <w:lang w:val="pt-PT"/>
        </w:rPr>
        <w:t>texto</w:t>
      </w:r>
      <w:r w:rsidRPr="00990BC1">
        <w:rPr>
          <w:rFonts w:cs="Arial"/>
          <w:bCs/>
          <w:sz w:val="22"/>
          <w:szCs w:val="22"/>
          <w:lang w:val="pt-PT"/>
        </w:rPr>
        <w:t xml:space="preserve"> referido em 1) é </w:t>
      </w:r>
      <w:r w:rsidR="002507AC">
        <w:rPr>
          <w:rFonts w:cs="Arial"/>
          <w:bCs/>
          <w:sz w:val="22"/>
          <w:szCs w:val="22"/>
          <w:lang w:val="pt-PT"/>
        </w:rPr>
        <w:t>inscrito</w:t>
      </w:r>
      <w:r w:rsidRPr="00990BC1">
        <w:rPr>
          <w:rFonts w:cs="Arial"/>
          <w:bCs/>
          <w:sz w:val="22"/>
          <w:szCs w:val="22"/>
          <w:lang w:val="pt-PT"/>
        </w:rPr>
        <w:t xml:space="preserve"> diretamente no </w:t>
      </w:r>
      <w:proofErr w:type="gramStart"/>
      <w:r w:rsidRPr="00990BC1">
        <w:rPr>
          <w:rFonts w:cs="Arial"/>
          <w:bCs/>
          <w:i/>
          <w:sz w:val="22"/>
          <w:szCs w:val="22"/>
          <w:lang w:val="pt-PT"/>
        </w:rPr>
        <w:t>site</w:t>
      </w:r>
      <w:proofErr w:type="gramEnd"/>
      <w:r w:rsidRPr="00990BC1">
        <w:rPr>
          <w:rFonts w:cs="Arial"/>
          <w:bCs/>
          <w:sz w:val="22"/>
          <w:szCs w:val="22"/>
          <w:lang w:val="pt-PT"/>
        </w:rPr>
        <w:t xml:space="preserve"> da plataforma e será utilizado </w:t>
      </w:r>
      <w:r w:rsidR="002507AC">
        <w:rPr>
          <w:rFonts w:cs="Arial"/>
          <w:bCs/>
          <w:sz w:val="22"/>
          <w:szCs w:val="22"/>
          <w:lang w:val="pt-PT"/>
        </w:rPr>
        <w:t xml:space="preserve">pela Comissão Científica </w:t>
      </w:r>
      <w:r w:rsidRPr="00990BC1">
        <w:rPr>
          <w:rFonts w:cs="Arial"/>
          <w:bCs/>
          <w:sz w:val="22"/>
          <w:szCs w:val="22"/>
          <w:lang w:val="pt-PT"/>
        </w:rPr>
        <w:t xml:space="preserve">para verificar se o tema da comunicação se </w:t>
      </w:r>
      <w:r w:rsidR="00990BC1" w:rsidRPr="00990BC1">
        <w:rPr>
          <w:rFonts w:cs="Arial"/>
          <w:bCs/>
          <w:sz w:val="22"/>
          <w:szCs w:val="22"/>
          <w:lang w:val="pt-PT"/>
        </w:rPr>
        <w:t>enquadra nos</w:t>
      </w:r>
      <w:r w:rsidRPr="00990BC1">
        <w:rPr>
          <w:rFonts w:cs="Arial"/>
          <w:bCs/>
          <w:sz w:val="22"/>
          <w:szCs w:val="22"/>
          <w:lang w:val="pt-PT"/>
        </w:rPr>
        <w:t xml:space="preserve"> temas da Conferência. </w:t>
      </w:r>
      <w:r w:rsidR="00990BC1" w:rsidRPr="00990BC1">
        <w:rPr>
          <w:rFonts w:cs="Arial"/>
          <w:bCs/>
          <w:sz w:val="22"/>
          <w:szCs w:val="22"/>
          <w:lang w:val="pt-PT"/>
        </w:rPr>
        <w:t xml:space="preserve">Só após a aceitação </w:t>
      </w:r>
      <w:r w:rsidR="00273D61">
        <w:rPr>
          <w:rFonts w:cs="Arial"/>
          <w:bCs/>
          <w:sz w:val="22"/>
          <w:szCs w:val="22"/>
          <w:lang w:val="pt-PT"/>
        </w:rPr>
        <w:t xml:space="preserve">do tema </w:t>
      </w:r>
      <w:r w:rsidR="00990BC1" w:rsidRPr="00990BC1">
        <w:rPr>
          <w:rFonts w:cs="Arial"/>
          <w:bCs/>
          <w:sz w:val="22"/>
          <w:szCs w:val="22"/>
          <w:lang w:val="pt-PT"/>
        </w:rPr>
        <w:t>é que o autor poderá submeter a comunicação. Os membros da Comissão Científica irão rever a comunicação submetida em 2) e</w:t>
      </w:r>
      <w:r w:rsidR="00A875F4">
        <w:rPr>
          <w:rFonts w:cs="Arial"/>
          <w:bCs/>
          <w:sz w:val="22"/>
          <w:szCs w:val="22"/>
          <w:lang w:val="pt-PT"/>
        </w:rPr>
        <w:t>,</w:t>
      </w:r>
      <w:r w:rsidR="00990BC1" w:rsidRPr="00990BC1">
        <w:rPr>
          <w:rFonts w:cs="Arial"/>
          <w:bCs/>
          <w:sz w:val="22"/>
          <w:szCs w:val="22"/>
          <w:lang w:val="pt-PT"/>
        </w:rPr>
        <w:t xml:space="preserve"> em casos excecionais</w:t>
      </w:r>
      <w:r w:rsidR="00A875F4">
        <w:rPr>
          <w:rFonts w:cs="Arial"/>
          <w:bCs/>
          <w:sz w:val="22"/>
          <w:szCs w:val="22"/>
          <w:lang w:val="pt-PT"/>
        </w:rPr>
        <w:t>,</w:t>
      </w:r>
      <w:r w:rsidR="00990BC1" w:rsidRPr="00990BC1">
        <w:rPr>
          <w:rFonts w:cs="Arial"/>
          <w:bCs/>
          <w:sz w:val="22"/>
          <w:szCs w:val="22"/>
          <w:lang w:val="pt-PT"/>
        </w:rPr>
        <w:t xml:space="preserve"> esta</w:t>
      </w:r>
      <w:r w:rsidR="00990BC1">
        <w:rPr>
          <w:rFonts w:cs="Arial"/>
          <w:bCs/>
          <w:sz w:val="22"/>
          <w:szCs w:val="22"/>
          <w:lang w:val="pt-PT"/>
        </w:rPr>
        <w:t xml:space="preserve"> Comissão</w:t>
      </w:r>
      <w:r w:rsidR="00990BC1" w:rsidRPr="00990BC1">
        <w:rPr>
          <w:rFonts w:cs="Arial"/>
          <w:bCs/>
          <w:sz w:val="22"/>
          <w:szCs w:val="22"/>
          <w:lang w:val="pt-PT"/>
        </w:rPr>
        <w:t xml:space="preserve"> poderá também rever a versão final da comunicação. </w:t>
      </w:r>
    </w:p>
    <w:p w:rsidR="00927F33" w:rsidRDefault="00797FA9" w:rsidP="00327699">
      <w:pPr>
        <w:pStyle w:val="NormalWeb"/>
        <w:spacing w:before="0" w:beforeAutospacing="0" w:after="60" w:afterAutospacing="0"/>
        <w:jc w:val="both"/>
        <w:rPr>
          <w:rFonts w:cs="Arial"/>
          <w:bCs/>
          <w:sz w:val="22"/>
          <w:szCs w:val="22"/>
          <w:lang w:val="pt-PT"/>
        </w:rPr>
      </w:pPr>
      <w:r>
        <w:rPr>
          <w:rFonts w:cs="Arial"/>
          <w:bCs/>
          <w:sz w:val="22"/>
          <w:szCs w:val="22"/>
          <w:lang w:val="pt-PT"/>
        </w:rPr>
        <w:t>Para que uma comunicação seja aceite</w:t>
      </w:r>
      <w:r w:rsidR="00A875F4">
        <w:rPr>
          <w:rFonts w:cs="Arial"/>
          <w:bCs/>
          <w:sz w:val="22"/>
          <w:szCs w:val="22"/>
          <w:lang w:val="pt-PT"/>
        </w:rPr>
        <w:t>,</w:t>
      </w:r>
      <w:r>
        <w:rPr>
          <w:rFonts w:cs="Arial"/>
          <w:bCs/>
          <w:sz w:val="22"/>
          <w:szCs w:val="22"/>
          <w:lang w:val="pt-PT"/>
        </w:rPr>
        <w:t xml:space="preserve"> pelo menos um dos autores terá que se inscrever na Conferência. A apresentação da comunicação terá que ser feita por um autor que esteja inscrito na Conferência. </w:t>
      </w:r>
    </w:p>
    <w:p w:rsidR="001257A6" w:rsidRDefault="00927F33" w:rsidP="00490653">
      <w:pPr>
        <w:pStyle w:val="NormalWeb"/>
        <w:spacing w:before="360" w:beforeAutospacing="0" w:after="240" w:afterAutospacing="0"/>
        <w:rPr>
          <w:rFonts w:ascii="Arial" w:hAnsi="Arial" w:cs="Arial"/>
          <w:b/>
          <w:bCs/>
        </w:rPr>
      </w:pPr>
      <w:r w:rsidRPr="007900A7">
        <w:rPr>
          <w:rFonts w:cs="Arial"/>
          <w:bCs/>
          <w:sz w:val="22"/>
          <w:szCs w:val="22"/>
          <w:lang w:val="en-US"/>
        </w:rPr>
        <w:br w:type="page"/>
      </w:r>
      <w:r w:rsidR="001257A6">
        <w:rPr>
          <w:rFonts w:ascii="Arial" w:hAnsi="Arial" w:cs="Arial"/>
          <w:b/>
          <w:bCs/>
        </w:rPr>
        <w:lastRenderedPageBreak/>
        <w:t>1.</w:t>
      </w:r>
      <w:r w:rsidR="001257A6">
        <w:rPr>
          <w:b/>
          <w:bCs/>
        </w:rPr>
        <w:t xml:space="preserve"> </w:t>
      </w:r>
      <w:proofErr w:type="spellStart"/>
      <w:r w:rsidR="001257A6">
        <w:rPr>
          <w:rFonts w:ascii="Arial" w:hAnsi="Arial" w:cs="Arial"/>
          <w:b/>
          <w:bCs/>
        </w:rPr>
        <w:t>Introdução</w:t>
      </w:r>
      <w:proofErr w:type="spellEnd"/>
      <w:r w:rsidR="001257A6">
        <w:rPr>
          <w:rFonts w:ascii="Arial" w:hAnsi="Arial" w:cs="Arial"/>
          <w:b/>
          <w:bCs/>
        </w:rPr>
        <w:t xml:space="preserve"> (Arial 12, Bold, line spacing 1, spacing after 6, spacing before 6)</w:t>
      </w:r>
    </w:p>
    <w:p w:rsidR="001257A6" w:rsidRDefault="001257A6">
      <w:pPr>
        <w:pStyle w:val="NormalWeb"/>
        <w:spacing w:before="0" w:beforeAutospacing="0" w:after="60" w:afterAutospacing="0"/>
        <w:jc w:val="both"/>
        <w:rPr>
          <w:sz w:val="22"/>
          <w:lang w:val="pt-PT"/>
        </w:rPr>
      </w:pPr>
      <w:proofErr w:type="spellStart"/>
      <w:r>
        <w:rPr>
          <w:sz w:val="22"/>
        </w:rPr>
        <w:t>Letra</w:t>
      </w:r>
      <w:proofErr w:type="spellEnd"/>
      <w:r>
        <w:rPr>
          <w:sz w:val="22"/>
        </w:rPr>
        <w:t xml:space="preserve"> de </w:t>
      </w:r>
      <w:proofErr w:type="spellStart"/>
      <w:r>
        <w:rPr>
          <w:sz w:val="22"/>
        </w:rPr>
        <w:t>corpo</w:t>
      </w:r>
      <w:proofErr w:type="spellEnd"/>
      <w:r>
        <w:rPr>
          <w:sz w:val="22"/>
        </w:rPr>
        <w:t xml:space="preserve"> </w:t>
      </w:r>
      <w:r w:rsidR="009461FF">
        <w:rPr>
          <w:sz w:val="22"/>
        </w:rPr>
        <w:t>Arial Narrow</w:t>
      </w:r>
      <w:r>
        <w:rPr>
          <w:sz w:val="22"/>
        </w:rPr>
        <w:t xml:space="preserve"> 11, line spacing 1, spacing after 3. </w:t>
      </w:r>
      <w:r>
        <w:rPr>
          <w:sz w:val="22"/>
          <w:lang w:val="pt-PT"/>
        </w:rPr>
        <w:t>Algumas regras gerais:</w:t>
      </w:r>
    </w:p>
    <w:p w:rsidR="001257A6" w:rsidRDefault="001257A6" w:rsidP="00490653">
      <w:pPr>
        <w:pStyle w:val="NormalWeb"/>
        <w:numPr>
          <w:ilvl w:val="0"/>
          <w:numId w:val="4"/>
        </w:numPr>
        <w:spacing w:before="0" w:beforeAutospacing="0" w:after="60" w:afterAutospacing="0"/>
        <w:jc w:val="both"/>
        <w:rPr>
          <w:sz w:val="22"/>
          <w:lang w:val="pt-PT"/>
        </w:rPr>
      </w:pPr>
      <w:proofErr w:type="gramStart"/>
      <w:r>
        <w:rPr>
          <w:sz w:val="22"/>
          <w:lang w:val="pt-PT"/>
        </w:rPr>
        <w:t>evitar</w:t>
      </w:r>
      <w:proofErr w:type="gramEnd"/>
      <w:r>
        <w:rPr>
          <w:sz w:val="22"/>
          <w:lang w:val="pt-PT"/>
        </w:rPr>
        <w:t xml:space="preserve"> a introdução de linhas em branco na separação entre secções de texto; o formato já salvaguarda</w:t>
      </w:r>
      <w:r w:rsidR="00A875F4">
        <w:rPr>
          <w:sz w:val="22"/>
          <w:lang w:val="pt-PT"/>
        </w:rPr>
        <w:t>,</w:t>
      </w:r>
      <w:r>
        <w:rPr>
          <w:sz w:val="22"/>
          <w:lang w:val="pt-PT"/>
        </w:rPr>
        <w:t xml:space="preserve"> na formatação de parágrafos</w:t>
      </w:r>
      <w:r w:rsidR="00A875F4">
        <w:rPr>
          <w:sz w:val="22"/>
          <w:lang w:val="pt-PT"/>
        </w:rPr>
        <w:t>,</w:t>
      </w:r>
      <w:r>
        <w:rPr>
          <w:sz w:val="22"/>
          <w:lang w:val="pt-PT"/>
        </w:rPr>
        <w:t xml:space="preserve"> o espaçamento “antes e depois”;</w:t>
      </w:r>
    </w:p>
    <w:p w:rsidR="001257A6" w:rsidRDefault="001257A6" w:rsidP="00490653">
      <w:pPr>
        <w:pStyle w:val="NormalWeb"/>
        <w:numPr>
          <w:ilvl w:val="0"/>
          <w:numId w:val="4"/>
        </w:numPr>
        <w:spacing w:before="0" w:beforeAutospacing="0" w:after="60" w:afterAutospacing="0"/>
        <w:jc w:val="both"/>
        <w:rPr>
          <w:sz w:val="22"/>
          <w:lang w:val="pt-PT"/>
        </w:rPr>
      </w:pPr>
      <w:proofErr w:type="gramStart"/>
      <w:r>
        <w:rPr>
          <w:sz w:val="22"/>
          <w:lang w:val="pt-PT"/>
        </w:rPr>
        <w:t>não</w:t>
      </w:r>
      <w:proofErr w:type="gramEnd"/>
      <w:r>
        <w:rPr>
          <w:sz w:val="22"/>
          <w:lang w:val="pt-PT"/>
        </w:rPr>
        <w:t xml:space="preserve"> utilizar “</w:t>
      </w:r>
      <w:proofErr w:type="spellStart"/>
      <w:r>
        <w:rPr>
          <w:sz w:val="22"/>
          <w:lang w:val="pt-PT"/>
        </w:rPr>
        <w:t>tabs</w:t>
      </w:r>
      <w:proofErr w:type="spellEnd"/>
      <w:r>
        <w:rPr>
          <w:sz w:val="22"/>
          <w:lang w:val="pt-PT"/>
        </w:rPr>
        <w:t>”;</w:t>
      </w:r>
    </w:p>
    <w:p w:rsidR="001257A6" w:rsidRDefault="001257A6" w:rsidP="00490653">
      <w:pPr>
        <w:pStyle w:val="NormalWeb"/>
        <w:numPr>
          <w:ilvl w:val="0"/>
          <w:numId w:val="4"/>
        </w:numPr>
        <w:spacing w:before="0" w:beforeAutospacing="0" w:after="60" w:afterAutospacing="0"/>
        <w:jc w:val="both"/>
        <w:rPr>
          <w:sz w:val="22"/>
          <w:lang w:val="pt-PT"/>
        </w:rPr>
      </w:pPr>
      <w:proofErr w:type="gramStart"/>
      <w:r>
        <w:rPr>
          <w:sz w:val="22"/>
          <w:lang w:val="pt-PT"/>
        </w:rPr>
        <w:t>proteger</w:t>
      </w:r>
      <w:proofErr w:type="gramEnd"/>
      <w:r>
        <w:rPr>
          <w:sz w:val="22"/>
          <w:lang w:val="pt-PT"/>
        </w:rPr>
        <w:t xml:space="preserve"> as linhas dos quadros de modo a que fiquem sempre juntas, evitando que o quadro surja partido em páginas diferentes;</w:t>
      </w:r>
    </w:p>
    <w:p w:rsidR="00360EE3" w:rsidRDefault="001257A6" w:rsidP="00490653">
      <w:pPr>
        <w:pStyle w:val="NormalWeb"/>
        <w:numPr>
          <w:ilvl w:val="0"/>
          <w:numId w:val="4"/>
        </w:numPr>
        <w:spacing w:before="0" w:beforeAutospacing="0" w:after="60" w:afterAutospacing="0"/>
        <w:jc w:val="both"/>
        <w:rPr>
          <w:sz w:val="22"/>
          <w:lang w:val="pt-PT"/>
        </w:rPr>
      </w:pPr>
      <w:proofErr w:type="gramStart"/>
      <w:r>
        <w:rPr>
          <w:sz w:val="22"/>
          <w:lang w:val="pt-PT"/>
        </w:rPr>
        <w:t>proteger</w:t>
      </w:r>
      <w:proofErr w:type="gramEnd"/>
      <w:r>
        <w:rPr>
          <w:sz w:val="22"/>
          <w:lang w:val="pt-PT"/>
        </w:rPr>
        <w:t xml:space="preserve"> as legendas de quadros e de figuras de modo a que surjam sempre acompanhadas do quadro ou da figura a que dizem respeito</w:t>
      </w:r>
      <w:r w:rsidR="00360EE3">
        <w:rPr>
          <w:sz w:val="22"/>
          <w:lang w:val="pt-PT"/>
        </w:rPr>
        <w:t>;</w:t>
      </w:r>
    </w:p>
    <w:p w:rsidR="006E580D" w:rsidRDefault="006E580D" w:rsidP="00490653">
      <w:pPr>
        <w:pStyle w:val="NormalWeb"/>
        <w:numPr>
          <w:ilvl w:val="0"/>
          <w:numId w:val="4"/>
        </w:numPr>
        <w:spacing w:before="0" w:beforeAutospacing="0" w:after="60" w:afterAutospacing="0"/>
        <w:jc w:val="both"/>
        <w:rPr>
          <w:sz w:val="22"/>
          <w:lang w:val="pt-PT"/>
        </w:rPr>
      </w:pPr>
      <w:proofErr w:type="gramStart"/>
      <w:r>
        <w:rPr>
          <w:sz w:val="22"/>
          <w:lang w:val="pt-PT"/>
        </w:rPr>
        <w:t>as</w:t>
      </w:r>
      <w:proofErr w:type="gramEnd"/>
      <w:r>
        <w:rPr>
          <w:sz w:val="22"/>
          <w:lang w:val="pt-PT"/>
        </w:rPr>
        <w:t xml:space="preserve"> páginas serão numeradas sequencialmente começando sempre por 1;</w:t>
      </w:r>
    </w:p>
    <w:p w:rsidR="00927F33" w:rsidRPr="00927F33" w:rsidRDefault="00927F33" w:rsidP="00927F33">
      <w:pPr>
        <w:pStyle w:val="NormalWeb"/>
        <w:numPr>
          <w:ilvl w:val="0"/>
          <w:numId w:val="4"/>
        </w:numPr>
        <w:rPr>
          <w:lang w:val="pt-PT"/>
        </w:rPr>
      </w:pPr>
      <w:proofErr w:type="gramStart"/>
      <w:r w:rsidRPr="00927F33">
        <w:rPr>
          <w:lang w:val="pt-PT"/>
        </w:rPr>
        <w:t>todas</w:t>
      </w:r>
      <w:proofErr w:type="gramEnd"/>
      <w:r w:rsidRPr="00927F33">
        <w:rPr>
          <w:lang w:val="pt-PT"/>
        </w:rPr>
        <w:t xml:space="preserve"> as siglas e acrónimos utilizados na comunicação devem ser descodificados;</w:t>
      </w:r>
    </w:p>
    <w:p w:rsidR="001257A6" w:rsidRPr="00360EE3" w:rsidRDefault="00927F33" w:rsidP="00490653">
      <w:pPr>
        <w:pStyle w:val="NormalWeb"/>
        <w:numPr>
          <w:ilvl w:val="0"/>
          <w:numId w:val="4"/>
        </w:numPr>
        <w:spacing w:before="0" w:beforeAutospacing="0" w:after="60" w:afterAutospacing="0"/>
        <w:jc w:val="both"/>
        <w:rPr>
          <w:sz w:val="22"/>
          <w:lang w:val="pt-PT"/>
        </w:rPr>
      </w:pPr>
      <w:proofErr w:type="gramStart"/>
      <w:r>
        <w:rPr>
          <w:sz w:val="22"/>
          <w:lang w:val="pt-PT"/>
        </w:rPr>
        <w:t>o</w:t>
      </w:r>
      <w:proofErr w:type="gramEnd"/>
      <w:r w:rsidR="00360EE3">
        <w:rPr>
          <w:sz w:val="22"/>
          <w:lang w:val="pt-PT"/>
        </w:rPr>
        <w:t xml:space="preserve"> texto da comunicação</w:t>
      </w:r>
      <w:r w:rsidR="00963957">
        <w:rPr>
          <w:sz w:val="22"/>
          <w:lang w:val="pt-PT"/>
        </w:rPr>
        <w:t xml:space="preserve"> </w:t>
      </w:r>
      <w:r w:rsidR="00360EE3">
        <w:rPr>
          <w:sz w:val="22"/>
          <w:lang w:val="pt-PT"/>
        </w:rPr>
        <w:t xml:space="preserve">deve ter </w:t>
      </w:r>
      <w:r w:rsidR="002507AC">
        <w:rPr>
          <w:sz w:val="22"/>
          <w:lang w:val="pt-PT"/>
        </w:rPr>
        <w:t>no</w:t>
      </w:r>
      <w:r w:rsidR="00360EE3">
        <w:rPr>
          <w:sz w:val="22"/>
          <w:lang w:val="pt-PT"/>
        </w:rPr>
        <w:t xml:space="preserve"> </w:t>
      </w:r>
      <w:r w:rsidR="00360EE3">
        <w:rPr>
          <w:b/>
          <w:sz w:val="22"/>
          <w:lang w:val="pt-PT"/>
        </w:rPr>
        <w:t xml:space="preserve">máximo </w:t>
      </w:r>
      <w:r w:rsidR="00E4098E">
        <w:rPr>
          <w:b/>
          <w:sz w:val="22"/>
          <w:lang w:val="pt-PT"/>
        </w:rPr>
        <w:t>8</w:t>
      </w:r>
      <w:r w:rsidR="00360EE3">
        <w:rPr>
          <w:b/>
          <w:sz w:val="22"/>
          <w:lang w:val="pt-PT"/>
        </w:rPr>
        <w:t xml:space="preserve"> páginas</w:t>
      </w:r>
      <w:r w:rsidR="001257A6" w:rsidRPr="00360EE3">
        <w:rPr>
          <w:sz w:val="22"/>
          <w:lang w:val="pt-PT"/>
        </w:rPr>
        <w:t>.</w:t>
      </w:r>
    </w:p>
    <w:p w:rsidR="00360EE3" w:rsidRDefault="00EB431D" w:rsidP="00490653">
      <w:pPr>
        <w:pStyle w:val="NormalWeb"/>
        <w:spacing w:before="0" w:beforeAutospacing="0" w:after="60" w:afterAutospacing="0"/>
        <w:jc w:val="both"/>
        <w:rPr>
          <w:sz w:val="22"/>
          <w:lang w:val="pt-PT"/>
        </w:rPr>
      </w:pPr>
      <w:r>
        <w:rPr>
          <w:sz w:val="22"/>
          <w:lang w:val="pt-PT"/>
        </w:rPr>
        <w:t>As comunicações</w:t>
      </w:r>
      <w:r w:rsidR="003463E4">
        <w:rPr>
          <w:sz w:val="22"/>
          <w:lang w:val="pt-PT"/>
        </w:rPr>
        <w:t xml:space="preserve">, versão em formato </w:t>
      </w:r>
      <w:proofErr w:type="spellStart"/>
      <w:r w:rsidR="003463E4">
        <w:rPr>
          <w:sz w:val="22"/>
          <w:lang w:val="pt-PT"/>
        </w:rPr>
        <w:t>pdf</w:t>
      </w:r>
      <w:proofErr w:type="spellEnd"/>
      <w:r w:rsidR="003463E4">
        <w:rPr>
          <w:sz w:val="22"/>
          <w:lang w:val="pt-PT"/>
        </w:rPr>
        <w:t>,</w:t>
      </w:r>
      <w:r>
        <w:rPr>
          <w:sz w:val="22"/>
          <w:lang w:val="pt-PT"/>
        </w:rPr>
        <w:t xml:space="preserve"> ficarão disponíveis na internet, associadas à página d</w:t>
      </w:r>
      <w:r w:rsidR="00B64696">
        <w:rPr>
          <w:sz w:val="22"/>
          <w:lang w:val="pt-PT"/>
        </w:rPr>
        <w:t>a C</w:t>
      </w:r>
      <w:r>
        <w:rPr>
          <w:sz w:val="22"/>
          <w:lang w:val="pt-PT"/>
        </w:rPr>
        <w:t>onferência</w:t>
      </w:r>
      <w:r w:rsidR="003463E4">
        <w:rPr>
          <w:sz w:val="22"/>
          <w:lang w:val="pt-PT"/>
        </w:rPr>
        <w:t xml:space="preserve">. Será atribuído um código ISBN ao conjunto das comunicações, à semelhança do que aconteceria se as comunicações fossem reunidas </w:t>
      </w:r>
      <w:r w:rsidR="00A875F4">
        <w:rPr>
          <w:sz w:val="22"/>
          <w:lang w:val="pt-PT"/>
        </w:rPr>
        <w:t>numa edição impressa</w:t>
      </w:r>
      <w:r w:rsidR="003463E4">
        <w:rPr>
          <w:sz w:val="22"/>
          <w:lang w:val="pt-PT"/>
        </w:rPr>
        <w:t>.</w:t>
      </w:r>
      <w:r w:rsidR="00360EE3">
        <w:rPr>
          <w:sz w:val="22"/>
          <w:lang w:val="pt-PT"/>
        </w:rPr>
        <w:t xml:space="preserve"> </w:t>
      </w:r>
    </w:p>
    <w:p w:rsidR="001257A6" w:rsidRDefault="001257A6">
      <w:pPr>
        <w:pStyle w:val="NormalWeb"/>
        <w:spacing w:before="120" w:beforeAutospacing="0" w:after="120" w:afterAutospacing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 Outro </w:t>
      </w:r>
      <w:proofErr w:type="spellStart"/>
      <w:r>
        <w:rPr>
          <w:rFonts w:ascii="Arial" w:hAnsi="Arial" w:cs="Arial"/>
          <w:b/>
          <w:bCs/>
        </w:rPr>
        <w:t>título</w:t>
      </w:r>
      <w:proofErr w:type="spellEnd"/>
      <w:r>
        <w:rPr>
          <w:rFonts w:ascii="Arial" w:hAnsi="Arial" w:cs="Arial"/>
          <w:b/>
          <w:bCs/>
        </w:rPr>
        <w:t xml:space="preserve"> (Arial 12, Bold, line spacing 1, spacing after 6, spacing before 6)</w:t>
      </w:r>
    </w:p>
    <w:p w:rsidR="001257A6" w:rsidRDefault="001257A6">
      <w:pPr>
        <w:pStyle w:val="NormalWeb"/>
        <w:spacing w:before="120" w:beforeAutospacing="0" w:after="120" w:afterAutospacing="0"/>
        <w:jc w:val="both"/>
        <w:rPr>
          <w:rFonts w:ascii="Arial" w:hAnsi="Arial" w:cs="Arial"/>
          <w:sz w:val="22"/>
          <w:lang w:val="pt-PT"/>
        </w:rPr>
      </w:pPr>
      <w:r>
        <w:rPr>
          <w:rFonts w:ascii="Arial" w:hAnsi="Arial" w:cs="Arial"/>
          <w:sz w:val="22"/>
          <w:lang w:val="pt-PT"/>
        </w:rPr>
        <w:t>2.1 Subtítulo 1 (</w:t>
      </w:r>
      <w:proofErr w:type="spellStart"/>
      <w:r>
        <w:rPr>
          <w:rFonts w:ascii="Arial" w:hAnsi="Arial" w:cs="Arial"/>
          <w:sz w:val="22"/>
          <w:lang w:val="pt-PT"/>
        </w:rPr>
        <w:t>Arial</w:t>
      </w:r>
      <w:proofErr w:type="spellEnd"/>
      <w:r>
        <w:rPr>
          <w:rFonts w:ascii="Arial" w:hAnsi="Arial" w:cs="Arial"/>
          <w:sz w:val="22"/>
          <w:lang w:val="pt-PT"/>
        </w:rPr>
        <w:t xml:space="preserve"> 11)</w:t>
      </w:r>
    </w:p>
    <w:p w:rsidR="001257A6" w:rsidRDefault="001257A6">
      <w:pPr>
        <w:pStyle w:val="NormalWeb"/>
        <w:spacing w:before="120" w:beforeAutospacing="0" w:after="120" w:afterAutospacing="0"/>
        <w:jc w:val="both"/>
        <w:rPr>
          <w:rFonts w:ascii="Arial" w:hAnsi="Arial" w:cs="Arial"/>
          <w:sz w:val="22"/>
          <w:lang w:val="pt-PT"/>
        </w:rPr>
      </w:pPr>
      <w:r>
        <w:rPr>
          <w:sz w:val="22"/>
          <w:lang w:val="pt-PT"/>
        </w:rPr>
        <w:t xml:space="preserve">O subtítulo 1 é numerado com X.Y não levando qualquer traço. A formatação não deve incluir </w:t>
      </w:r>
      <w:proofErr w:type="spellStart"/>
      <w:r>
        <w:rPr>
          <w:i/>
          <w:sz w:val="22"/>
          <w:lang w:val="pt-PT"/>
        </w:rPr>
        <w:t>headings</w:t>
      </w:r>
      <w:proofErr w:type="spellEnd"/>
      <w:r>
        <w:rPr>
          <w:i/>
          <w:sz w:val="22"/>
          <w:lang w:val="pt-PT"/>
        </w:rPr>
        <w:t xml:space="preserve"> </w:t>
      </w:r>
      <w:r>
        <w:rPr>
          <w:sz w:val="22"/>
          <w:lang w:val="pt-PT"/>
        </w:rPr>
        <w:t>ou aplicação de estilos.</w:t>
      </w:r>
    </w:p>
    <w:p w:rsidR="001257A6" w:rsidRDefault="001257A6">
      <w:pPr>
        <w:pStyle w:val="NormalWeb"/>
        <w:jc w:val="both"/>
        <w:rPr>
          <w:rFonts w:ascii="Arial" w:hAnsi="Arial" w:cs="Arial"/>
          <w:i/>
          <w:iCs/>
          <w:sz w:val="22"/>
          <w:lang w:val="pt-PT"/>
        </w:rPr>
      </w:pPr>
      <w:r>
        <w:rPr>
          <w:rFonts w:ascii="Arial" w:hAnsi="Arial" w:cs="Arial"/>
          <w:i/>
          <w:iCs/>
          <w:sz w:val="22"/>
          <w:lang w:val="pt-PT"/>
        </w:rPr>
        <w:t>2.1.1 – Subtítulo 2 (</w:t>
      </w:r>
      <w:proofErr w:type="spellStart"/>
      <w:r>
        <w:rPr>
          <w:rFonts w:ascii="Arial" w:hAnsi="Arial" w:cs="Arial"/>
          <w:i/>
          <w:iCs/>
          <w:sz w:val="22"/>
          <w:lang w:val="pt-PT"/>
        </w:rPr>
        <w:t>Arial</w:t>
      </w:r>
      <w:proofErr w:type="spellEnd"/>
      <w:r>
        <w:rPr>
          <w:rFonts w:ascii="Arial" w:hAnsi="Arial" w:cs="Arial"/>
          <w:i/>
          <w:iCs/>
          <w:sz w:val="22"/>
          <w:lang w:val="pt-PT"/>
        </w:rPr>
        <w:t xml:space="preserve"> 11 itálico)</w:t>
      </w:r>
    </w:p>
    <w:p w:rsidR="001257A6" w:rsidRDefault="001257A6">
      <w:pPr>
        <w:pStyle w:val="NormalWeb"/>
        <w:spacing w:before="120" w:beforeAutospacing="0" w:after="120" w:afterAutospacing="0"/>
        <w:jc w:val="both"/>
        <w:rPr>
          <w:rFonts w:ascii="Arial" w:hAnsi="Arial" w:cs="Arial"/>
          <w:sz w:val="22"/>
          <w:lang w:val="pt-PT"/>
        </w:rPr>
      </w:pPr>
      <w:r>
        <w:rPr>
          <w:sz w:val="22"/>
          <w:lang w:val="pt-PT"/>
        </w:rPr>
        <w:t xml:space="preserve">O subtítulo 2 é numerado com X.Y.Z levando um travessão a seguir à numeração. A formatação não deve incluir </w:t>
      </w:r>
      <w:proofErr w:type="spellStart"/>
      <w:r>
        <w:rPr>
          <w:sz w:val="22"/>
          <w:lang w:val="pt-PT"/>
        </w:rPr>
        <w:t>Headings</w:t>
      </w:r>
      <w:proofErr w:type="spellEnd"/>
      <w:r>
        <w:rPr>
          <w:sz w:val="22"/>
          <w:lang w:val="pt-PT"/>
        </w:rPr>
        <w:t xml:space="preserve"> ou aplicação de estilos.</w:t>
      </w:r>
    </w:p>
    <w:p w:rsidR="001257A6" w:rsidRPr="002507AC" w:rsidRDefault="001257A6">
      <w:pPr>
        <w:pStyle w:val="NormalWeb"/>
        <w:jc w:val="both"/>
        <w:rPr>
          <w:sz w:val="22"/>
          <w:lang w:val="pt-PT"/>
        </w:rPr>
      </w:pPr>
      <w:r w:rsidRPr="002507AC">
        <w:rPr>
          <w:sz w:val="22"/>
          <w:lang w:val="pt-PT"/>
        </w:rPr>
        <w:t>2.1.1.1 – Subtítulo 3 (</w:t>
      </w:r>
      <w:proofErr w:type="spellStart"/>
      <w:r w:rsidR="007E2496" w:rsidRPr="002507AC">
        <w:rPr>
          <w:sz w:val="22"/>
          <w:lang w:val="pt-PT"/>
        </w:rPr>
        <w:t>Arial</w:t>
      </w:r>
      <w:proofErr w:type="spellEnd"/>
      <w:r w:rsidR="007E2496" w:rsidRPr="002507AC">
        <w:rPr>
          <w:sz w:val="22"/>
          <w:lang w:val="pt-PT"/>
        </w:rPr>
        <w:t xml:space="preserve"> 11</w:t>
      </w:r>
      <w:r w:rsidRPr="002507AC">
        <w:rPr>
          <w:sz w:val="22"/>
          <w:lang w:val="pt-PT"/>
        </w:rPr>
        <w:t>)</w:t>
      </w:r>
    </w:p>
    <w:p w:rsidR="001257A6" w:rsidRDefault="001257A6" w:rsidP="00360EE3">
      <w:pPr>
        <w:pStyle w:val="NormalWeb"/>
        <w:spacing w:before="0" w:beforeAutospacing="0" w:after="60" w:afterAutospacing="0"/>
        <w:jc w:val="both"/>
        <w:rPr>
          <w:sz w:val="22"/>
          <w:lang w:val="pt-PT"/>
        </w:rPr>
      </w:pPr>
      <w:r>
        <w:rPr>
          <w:sz w:val="22"/>
          <w:lang w:val="pt-PT"/>
        </w:rPr>
        <w:t>A utilização de muitos níveis de subtítulos pode dificultar a leitura</w:t>
      </w:r>
      <w:r w:rsidR="002507AC">
        <w:rPr>
          <w:sz w:val="22"/>
          <w:lang w:val="pt-PT"/>
        </w:rPr>
        <w:t>. E</w:t>
      </w:r>
      <w:r>
        <w:rPr>
          <w:sz w:val="22"/>
          <w:lang w:val="pt-PT"/>
        </w:rPr>
        <w:t>stão previstos quatro níveis</w:t>
      </w:r>
      <w:r w:rsidR="00A875F4">
        <w:rPr>
          <w:sz w:val="22"/>
          <w:lang w:val="pt-PT"/>
        </w:rPr>
        <w:t>,</w:t>
      </w:r>
      <w:r>
        <w:rPr>
          <w:sz w:val="22"/>
          <w:lang w:val="pt-PT"/>
        </w:rPr>
        <w:t xml:space="preserve"> mas o ideal é não serem utilizados mais do que três. Não deve ser introduzido texto fora da hierarquia de títulos (</w:t>
      </w:r>
      <w:proofErr w:type="spellStart"/>
      <w:r>
        <w:rPr>
          <w:sz w:val="22"/>
          <w:lang w:val="pt-PT"/>
        </w:rPr>
        <w:t>p.ex</w:t>
      </w:r>
      <w:proofErr w:type="spellEnd"/>
      <w:r>
        <w:rPr>
          <w:sz w:val="22"/>
          <w:lang w:val="pt-PT"/>
        </w:rPr>
        <w:t xml:space="preserve">. não pode haver texto entre “2.1 – Subtítulo </w:t>
      </w:r>
      <w:smartTag w:uri="urn:schemas-microsoft-com:office:smarttags" w:element="metricconverter">
        <w:smartTagPr>
          <w:attr w:name="ProductID" w:val="1”"/>
        </w:smartTagPr>
        <w:r>
          <w:rPr>
            <w:sz w:val="22"/>
            <w:lang w:val="pt-PT"/>
          </w:rPr>
          <w:t>1”</w:t>
        </w:r>
      </w:smartTag>
      <w:r>
        <w:rPr>
          <w:sz w:val="22"/>
          <w:lang w:val="pt-PT"/>
        </w:rPr>
        <w:t xml:space="preserve"> e “2.1.1 – Subtítulo 2”</w:t>
      </w:r>
      <w:r w:rsidR="002507AC">
        <w:rPr>
          <w:sz w:val="22"/>
          <w:lang w:val="pt-PT"/>
        </w:rPr>
        <w:t>)</w:t>
      </w:r>
      <w:r>
        <w:rPr>
          <w:sz w:val="22"/>
          <w:lang w:val="pt-PT"/>
        </w:rPr>
        <w:t>.</w:t>
      </w:r>
      <w:r w:rsidR="002507AC">
        <w:rPr>
          <w:sz w:val="22"/>
          <w:lang w:val="pt-PT"/>
        </w:rPr>
        <w:t xml:space="preserve"> </w:t>
      </w:r>
    </w:p>
    <w:p w:rsidR="00360EE3" w:rsidRDefault="00360EE3" w:rsidP="00360EE3">
      <w:pPr>
        <w:pStyle w:val="NormalWeb"/>
        <w:spacing w:before="0" w:beforeAutospacing="0" w:after="60" w:afterAutospacing="0"/>
        <w:jc w:val="both"/>
        <w:rPr>
          <w:sz w:val="22"/>
          <w:lang w:val="pt-PT"/>
        </w:rPr>
      </w:pPr>
      <w:r>
        <w:rPr>
          <w:sz w:val="22"/>
          <w:lang w:val="pt-PT"/>
        </w:rPr>
        <w:t xml:space="preserve">O quadro seguinte tem as linhas protegidas. Sempre que um quadro ou uma figura, por não caberem inteiramente numa página, passam para a página seguinte, </w:t>
      </w:r>
      <w:r w:rsidR="00E15181">
        <w:rPr>
          <w:sz w:val="22"/>
          <w:lang w:val="pt-PT"/>
        </w:rPr>
        <w:t xml:space="preserve">surge </w:t>
      </w:r>
      <w:r>
        <w:rPr>
          <w:sz w:val="22"/>
          <w:lang w:val="pt-PT"/>
        </w:rPr>
        <w:t xml:space="preserve">um grande espaço em branco no final da página onde o quadro / figura estão inseridos. Numa situação destas, os autores deverão procurar reorganizar o texto de modo a evitar </w:t>
      </w:r>
      <w:r w:rsidR="00E15181">
        <w:rPr>
          <w:sz w:val="22"/>
          <w:lang w:val="pt-PT"/>
        </w:rPr>
        <w:t xml:space="preserve">o aparecimento de </w:t>
      </w:r>
      <w:r>
        <w:rPr>
          <w:sz w:val="22"/>
          <w:lang w:val="pt-PT"/>
        </w:rPr>
        <w:t xml:space="preserve">grandes espaços em branco. </w:t>
      </w:r>
    </w:p>
    <w:p w:rsidR="00360EE3" w:rsidRDefault="00360EE3" w:rsidP="007939EA">
      <w:pPr>
        <w:pStyle w:val="Legenda"/>
        <w:keepNext/>
        <w:spacing w:after="60"/>
        <w:ind w:left="567" w:right="567"/>
        <w:jc w:val="center"/>
      </w:pPr>
      <w:r>
        <w:rPr>
          <w:b/>
        </w:rPr>
        <w:t>Quadro 1</w:t>
      </w:r>
      <w:r>
        <w:t xml:space="preserve"> – O quadro deve estar centrado, assim como esta legenda</w:t>
      </w:r>
      <w:r w:rsidR="00A875F4">
        <w:t>,</w:t>
      </w:r>
      <w:r w:rsidR="00490653">
        <w:t xml:space="preserve"> </w:t>
      </w:r>
      <w:r>
        <w:t>e não deve levar ponto final</w:t>
      </w:r>
      <w:r w:rsidR="002507AC">
        <w:t xml:space="preserve">. Esta legenda foi formatada </w:t>
      </w:r>
      <w:r w:rsidR="007939EA">
        <w:t>impondo indentação de 1 cm, quer à esquerda quer à direita</w:t>
      </w:r>
      <w:r w:rsidR="002507AC">
        <w:t xml:space="preserve"> </w:t>
      </w:r>
    </w:p>
    <w:tbl>
      <w:tblPr>
        <w:tblW w:w="0" w:type="auto"/>
        <w:jc w:val="center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4"/>
        <w:gridCol w:w="1842"/>
        <w:gridCol w:w="1560"/>
        <w:gridCol w:w="1614"/>
        <w:gridCol w:w="1843"/>
      </w:tblGrid>
      <w:tr w:rsidR="00360EE3" w:rsidTr="00AD6BBB">
        <w:trPr>
          <w:jc w:val="center"/>
        </w:trPr>
        <w:tc>
          <w:tcPr>
            <w:tcW w:w="794" w:type="dxa"/>
            <w:shd w:val="clear" w:color="auto" w:fill="E6E6E6"/>
            <w:vAlign w:val="center"/>
          </w:tcPr>
          <w:p w:rsidR="00360EE3" w:rsidRDefault="00360EE3" w:rsidP="00AD6BBB">
            <w:pPr>
              <w:pStyle w:val="NormalWeb"/>
              <w:keepNext/>
              <w:spacing w:before="60" w:beforeAutospacing="0" w:after="60" w:afterAutospacing="0"/>
              <w:jc w:val="center"/>
              <w:rPr>
                <w:b/>
                <w:bCs/>
                <w:sz w:val="22"/>
                <w:lang w:val="pt-PT"/>
              </w:rPr>
            </w:pPr>
            <w:proofErr w:type="gramStart"/>
            <w:r>
              <w:rPr>
                <w:b/>
                <w:bCs/>
                <w:sz w:val="22"/>
                <w:lang w:val="pt-PT"/>
              </w:rPr>
              <w:t>E</w:t>
            </w:r>
            <w:proofErr w:type="gramEnd"/>
          </w:p>
        </w:tc>
        <w:tc>
          <w:tcPr>
            <w:tcW w:w="1842" w:type="dxa"/>
            <w:shd w:val="clear" w:color="auto" w:fill="E6E6E6"/>
            <w:vAlign w:val="center"/>
          </w:tcPr>
          <w:p w:rsidR="00360EE3" w:rsidRDefault="00360EE3" w:rsidP="00AD6BBB">
            <w:pPr>
              <w:pStyle w:val="NormalWeb"/>
              <w:keepNext/>
              <w:spacing w:before="60" w:beforeAutospacing="0" w:after="60" w:afterAutospacing="0"/>
              <w:jc w:val="center"/>
              <w:rPr>
                <w:b/>
                <w:bCs/>
                <w:sz w:val="22"/>
                <w:lang w:val="pt-PT"/>
              </w:rPr>
            </w:pPr>
            <w:r>
              <w:rPr>
                <w:b/>
                <w:bCs/>
                <w:sz w:val="22"/>
                <w:lang w:val="pt-PT"/>
              </w:rPr>
              <w:t>A (cinza 10%)</w:t>
            </w:r>
          </w:p>
        </w:tc>
        <w:tc>
          <w:tcPr>
            <w:tcW w:w="1560" w:type="dxa"/>
            <w:shd w:val="clear" w:color="auto" w:fill="E6E6E6"/>
            <w:vAlign w:val="center"/>
          </w:tcPr>
          <w:p w:rsidR="00360EE3" w:rsidRDefault="00360EE3" w:rsidP="00AD6BBB">
            <w:pPr>
              <w:pStyle w:val="NormalWeb"/>
              <w:keepNext/>
              <w:spacing w:before="60" w:beforeAutospacing="0" w:after="60" w:afterAutospacing="0"/>
              <w:jc w:val="center"/>
              <w:rPr>
                <w:b/>
                <w:bCs/>
                <w:sz w:val="22"/>
                <w:lang w:val="pt-PT"/>
              </w:rPr>
            </w:pPr>
            <w:r>
              <w:rPr>
                <w:b/>
                <w:bCs/>
                <w:sz w:val="22"/>
                <w:lang w:val="pt-PT"/>
              </w:rPr>
              <w:t>B (cinza 10%)</w:t>
            </w:r>
          </w:p>
        </w:tc>
        <w:tc>
          <w:tcPr>
            <w:tcW w:w="1614" w:type="dxa"/>
            <w:shd w:val="clear" w:color="auto" w:fill="E6E6E6"/>
            <w:vAlign w:val="center"/>
          </w:tcPr>
          <w:p w:rsidR="00360EE3" w:rsidRDefault="00360EE3" w:rsidP="00AD6BBB">
            <w:pPr>
              <w:pStyle w:val="NormalWeb"/>
              <w:keepNext/>
              <w:spacing w:before="60" w:beforeAutospacing="0" w:after="60" w:afterAutospacing="0"/>
              <w:jc w:val="center"/>
              <w:rPr>
                <w:b/>
                <w:bCs/>
                <w:sz w:val="22"/>
                <w:lang w:val="pt-PT"/>
              </w:rPr>
            </w:pPr>
            <w:r>
              <w:rPr>
                <w:b/>
                <w:bCs/>
                <w:sz w:val="22"/>
                <w:lang w:val="pt-PT"/>
              </w:rPr>
              <w:t>C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360EE3" w:rsidRDefault="00360EE3" w:rsidP="00AD6BBB">
            <w:pPr>
              <w:pStyle w:val="NormalWeb"/>
              <w:keepNext/>
              <w:spacing w:before="60" w:beforeAutospacing="0" w:after="60" w:afterAutospacing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</w:t>
            </w:r>
          </w:p>
        </w:tc>
      </w:tr>
      <w:tr w:rsidR="00360EE3" w:rsidTr="00AD6BBB">
        <w:trPr>
          <w:jc w:val="center"/>
        </w:trPr>
        <w:tc>
          <w:tcPr>
            <w:tcW w:w="794" w:type="dxa"/>
            <w:vAlign w:val="center"/>
          </w:tcPr>
          <w:p w:rsidR="00360EE3" w:rsidRDefault="00360EE3" w:rsidP="00AD6BBB">
            <w:pPr>
              <w:pStyle w:val="NormalWeb"/>
              <w:keepNext/>
              <w:spacing w:before="60" w:beforeAutospacing="0" w:after="6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  <w:tc>
          <w:tcPr>
            <w:tcW w:w="1842" w:type="dxa"/>
            <w:vAlign w:val="center"/>
          </w:tcPr>
          <w:p w:rsidR="00360EE3" w:rsidRDefault="00360EE3" w:rsidP="00AD6BBB">
            <w:pPr>
              <w:pStyle w:val="NormalWeb"/>
              <w:keepNext/>
              <w:spacing w:before="60" w:beforeAutospacing="0" w:after="6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560" w:type="dxa"/>
            <w:vAlign w:val="center"/>
          </w:tcPr>
          <w:p w:rsidR="00360EE3" w:rsidRDefault="00360EE3" w:rsidP="00AD6BBB">
            <w:pPr>
              <w:pStyle w:val="NormalWeb"/>
              <w:keepNext/>
              <w:spacing w:before="60" w:beforeAutospacing="0" w:after="6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614" w:type="dxa"/>
            <w:vAlign w:val="center"/>
          </w:tcPr>
          <w:p w:rsidR="00360EE3" w:rsidRDefault="00360EE3" w:rsidP="00AD6BBB">
            <w:pPr>
              <w:pStyle w:val="NormalWeb"/>
              <w:keepNext/>
              <w:spacing w:before="60" w:beforeAutospacing="0" w:after="6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843" w:type="dxa"/>
            <w:vAlign w:val="center"/>
          </w:tcPr>
          <w:p w:rsidR="00360EE3" w:rsidRDefault="00360EE3" w:rsidP="00AD6BBB">
            <w:pPr>
              <w:pStyle w:val="NormalWeb"/>
              <w:keepNext/>
              <w:spacing w:before="60" w:beforeAutospacing="0" w:after="6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</w:tr>
      <w:tr w:rsidR="00360EE3" w:rsidTr="00AD6BBB">
        <w:trPr>
          <w:jc w:val="center"/>
        </w:trPr>
        <w:tc>
          <w:tcPr>
            <w:tcW w:w="794" w:type="dxa"/>
            <w:vAlign w:val="center"/>
          </w:tcPr>
          <w:p w:rsidR="00360EE3" w:rsidRDefault="00360EE3" w:rsidP="00AD6BBB">
            <w:pPr>
              <w:pStyle w:val="NormalWeb"/>
              <w:keepNext/>
              <w:spacing w:before="60" w:beforeAutospacing="0" w:after="60" w:afterAutospacing="0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842" w:type="dxa"/>
            <w:vAlign w:val="center"/>
          </w:tcPr>
          <w:p w:rsidR="00360EE3" w:rsidRDefault="00360EE3" w:rsidP="00AD6BBB">
            <w:pPr>
              <w:pStyle w:val="NormalWeb"/>
              <w:keepNext/>
              <w:spacing w:before="60" w:beforeAutospacing="0" w:after="60" w:afterAutospacing="0"/>
              <w:jc w:val="center"/>
              <w:rPr>
                <w:sz w:val="20"/>
                <w:lang w:val="pt-PT"/>
              </w:rPr>
            </w:pPr>
            <w:r>
              <w:rPr>
                <w:sz w:val="20"/>
                <w:lang w:val="pt-PT"/>
              </w:rPr>
              <w:t>23454,83</w:t>
            </w:r>
          </w:p>
        </w:tc>
        <w:tc>
          <w:tcPr>
            <w:tcW w:w="1560" w:type="dxa"/>
            <w:vAlign w:val="center"/>
          </w:tcPr>
          <w:p w:rsidR="00360EE3" w:rsidRDefault="00360EE3" w:rsidP="00AD6BBB">
            <w:pPr>
              <w:pStyle w:val="NormalWeb"/>
              <w:keepNext/>
              <w:spacing w:before="60" w:beforeAutospacing="0" w:after="60" w:afterAutospacing="0"/>
              <w:jc w:val="center"/>
              <w:rPr>
                <w:sz w:val="20"/>
                <w:lang w:val="pt-PT"/>
              </w:rPr>
            </w:pPr>
            <w:r>
              <w:rPr>
                <w:sz w:val="20"/>
                <w:lang w:val="pt-PT"/>
              </w:rPr>
              <w:t>45425,72</w:t>
            </w:r>
          </w:p>
        </w:tc>
        <w:tc>
          <w:tcPr>
            <w:tcW w:w="1614" w:type="dxa"/>
            <w:vAlign w:val="center"/>
          </w:tcPr>
          <w:p w:rsidR="00360EE3" w:rsidRDefault="00360EE3" w:rsidP="00AD6BBB">
            <w:pPr>
              <w:pStyle w:val="NormalWeb"/>
              <w:keepNext/>
              <w:spacing w:before="60" w:beforeAutospacing="0" w:after="60" w:afterAutospacing="0"/>
              <w:jc w:val="center"/>
              <w:rPr>
                <w:sz w:val="20"/>
                <w:lang w:val="pt-PT"/>
              </w:rPr>
            </w:pPr>
            <w:r>
              <w:rPr>
                <w:sz w:val="20"/>
                <w:lang w:val="pt-PT"/>
              </w:rPr>
              <w:t>2456,00</w:t>
            </w:r>
          </w:p>
        </w:tc>
        <w:tc>
          <w:tcPr>
            <w:tcW w:w="1843" w:type="dxa"/>
            <w:vAlign w:val="center"/>
          </w:tcPr>
          <w:p w:rsidR="00360EE3" w:rsidRDefault="00360EE3" w:rsidP="00AD6BBB">
            <w:pPr>
              <w:pStyle w:val="NormalWeb"/>
              <w:keepNext/>
              <w:spacing w:before="60" w:beforeAutospacing="0" w:after="60" w:afterAutospacing="0"/>
              <w:jc w:val="center"/>
              <w:rPr>
                <w:sz w:val="20"/>
                <w:lang w:val="pt-PT"/>
              </w:rPr>
            </w:pPr>
            <w:r>
              <w:rPr>
                <w:sz w:val="20"/>
                <w:lang w:val="pt-PT"/>
              </w:rPr>
              <w:t>2466,13</w:t>
            </w:r>
          </w:p>
        </w:tc>
      </w:tr>
      <w:tr w:rsidR="00360EE3" w:rsidTr="00AD6BBB">
        <w:trPr>
          <w:jc w:val="center"/>
        </w:trPr>
        <w:tc>
          <w:tcPr>
            <w:tcW w:w="794" w:type="dxa"/>
            <w:vAlign w:val="center"/>
          </w:tcPr>
          <w:p w:rsidR="00360EE3" w:rsidRDefault="00360EE3" w:rsidP="00AD6BBB">
            <w:pPr>
              <w:pStyle w:val="NormalWeb"/>
              <w:spacing w:before="60" w:beforeAutospacing="0" w:after="60" w:afterAutospacing="0"/>
              <w:jc w:val="center"/>
              <w:rPr>
                <w:sz w:val="20"/>
                <w:lang w:val="pt-PT"/>
              </w:rPr>
            </w:pPr>
            <w:r>
              <w:rPr>
                <w:sz w:val="20"/>
                <w:lang w:val="pt-PT"/>
              </w:rPr>
              <w:t>III</w:t>
            </w:r>
          </w:p>
        </w:tc>
        <w:tc>
          <w:tcPr>
            <w:tcW w:w="1842" w:type="dxa"/>
            <w:vAlign w:val="center"/>
          </w:tcPr>
          <w:p w:rsidR="00360EE3" w:rsidRDefault="00360EE3" w:rsidP="00AD6BBB">
            <w:pPr>
              <w:pStyle w:val="NormalWeb"/>
              <w:spacing w:before="60" w:beforeAutospacing="0" w:after="60" w:afterAutospacing="0"/>
              <w:jc w:val="center"/>
              <w:rPr>
                <w:sz w:val="20"/>
                <w:lang w:val="pt-PT"/>
              </w:rPr>
            </w:pPr>
            <w:proofErr w:type="spellStart"/>
            <w:r>
              <w:rPr>
                <w:sz w:val="20"/>
                <w:lang w:val="pt-PT"/>
              </w:rPr>
              <w:t>Aiosi</w:t>
            </w:r>
            <w:proofErr w:type="spellEnd"/>
          </w:p>
        </w:tc>
        <w:tc>
          <w:tcPr>
            <w:tcW w:w="1560" w:type="dxa"/>
            <w:vAlign w:val="center"/>
          </w:tcPr>
          <w:p w:rsidR="00360EE3" w:rsidRDefault="00360EE3" w:rsidP="00AD6BBB">
            <w:pPr>
              <w:pStyle w:val="NormalWeb"/>
              <w:spacing w:before="60" w:beforeAutospacing="0" w:after="60" w:afterAutospacing="0"/>
              <w:jc w:val="center"/>
              <w:rPr>
                <w:sz w:val="20"/>
                <w:lang w:val="pt-PT"/>
              </w:rPr>
            </w:pPr>
            <w:proofErr w:type="spellStart"/>
            <w:r>
              <w:rPr>
                <w:sz w:val="20"/>
                <w:lang w:val="pt-PT"/>
              </w:rPr>
              <w:t>Ioisio</w:t>
            </w:r>
            <w:proofErr w:type="spellEnd"/>
          </w:p>
        </w:tc>
        <w:tc>
          <w:tcPr>
            <w:tcW w:w="1614" w:type="dxa"/>
            <w:vAlign w:val="center"/>
          </w:tcPr>
          <w:p w:rsidR="00360EE3" w:rsidRDefault="00360EE3" w:rsidP="00AD6BBB">
            <w:pPr>
              <w:pStyle w:val="NormalWeb"/>
              <w:spacing w:before="60" w:beforeAutospacing="0" w:after="60" w:afterAutospacing="0"/>
              <w:jc w:val="center"/>
              <w:rPr>
                <w:sz w:val="20"/>
                <w:lang w:val="pt-PT"/>
              </w:rPr>
            </w:pPr>
            <w:proofErr w:type="spellStart"/>
            <w:r>
              <w:rPr>
                <w:sz w:val="20"/>
                <w:lang w:val="pt-PT"/>
              </w:rPr>
              <w:t>Iosio</w:t>
            </w:r>
            <w:proofErr w:type="spellEnd"/>
          </w:p>
        </w:tc>
        <w:tc>
          <w:tcPr>
            <w:tcW w:w="1843" w:type="dxa"/>
            <w:vAlign w:val="center"/>
          </w:tcPr>
          <w:p w:rsidR="00360EE3" w:rsidRDefault="00360EE3" w:rsidP="00AD6BBB">
            <w:pPr>
              <w:pStyle w:val="NormalWeb"/>
              <w:spacing w:before="60" w:beforeAutospacing="0" w:after="60" w:afterAutospacing="0"/>
              <w:jc w:val="center"/>
              <w:rPr>
                <w:sz w:val="20"/>
                <w:lang w:val="pt-PT"/>
              </w:rPr>
            </w:pPr>
            <w:proofErr w:type="spellStart"/>
            <w:r>
              <w:rPr>
                <w:sz w:val="20"/>
                <w:lang w:val="pt-PT"/>
              </w:rPr>
              <w:t>ZIipio</w:t>
            </w:r>
            <w:proofErr w:type="spellEnd"/>
          </w:p>
        </w:tc>
      </w:tr>
    </w:tbl>
    <w:p w:rsidR="006E580D" w:rsidRDefault="00360EE3" w:rsidP="00490653">
      <w:pPr>
        <w:pStyle w:val="NormalWeb"/>
        <w:spacing w:before="120" w:beforeAutospacing="0" w:after="60" w:afterAutospacing="0"/>
        <w:jc w:val="both"/>
        <w:rPr>
          <w:sz w:val="22"/>
          <w:lang w:val="pt-PT"/>
        </w:rPr>
      </w:pPr>
      <w:r>
        <w:rPr>
          <w:sz w:val="22"/>
          <w:lang w:val="pt-PT"/>
        </w:rPr>
        <w:lastRenderedPageBreak/>
        <w:t xml:space="preserve">O texto dentro do quadro deve aparecer centrado verticalmente relativamente à célula em que se insere. O alinhamento à esquerda, centro ou direita é indiferente. Tanto os quadros como as figuras devem ser referenciados a partir do texto. Se a legenda for muito complexa, os autores devem ponderar a sua apresentação no corpo de texto. Se for longa, </w:t>
      </w:r>
      <w:r w:rsidR="007939EA">
        <w:rPr>
          <w:sz w:val="22"/>
          <w:lang w:val="pt-PT"/>
        </w:rPr>
        <w:t xml:space="preserve">e em especial se ficar muito mais larga que o quadro ou a figura, </w:t>
      </w:r>
      <w:r>
        <w:rPr>
          <w:sz w:val="22"/>
          <w:lang w:val="pt-PT"/>
        </w:rPr>
        <w:t>deve</w:t>
      </w:r>
      <w:r w:rsidR="00A875F4">
        <w:rPr>
          <w:sz w:val="22"/>
          <w:lang w:val="pt-PT"/>
        </w:rPr>
        <w:t xml:space="preserve"> ser</w:t>
      </w:r>
      <w:r w:rsidR="007939EA">
        <w:rPr>
          <w:sz w:val="22"/>
          <w:lang w:val="pt-PT"/>
        </w:rPr>
        <w:t xml:space="preserve"> dividi</w:t>
      </w:r>
      <w:r w:rsidR="00A875F4">
        <w:rPr>
          <w:sz w:val="22"/>
          <w:lang w:val="pt-PT"/>
        </w:rPr>
        <w:t>da,</w:t>
      </w:r>
      <w:r w:rsidR="002507AC">
        <w:rPr>
          <w:sz w:val="22"/>
          <w:lang w:val="pt-PT"/>
        </w:rPr>
        <w:t xml:space="preserve"> </w:t>
      </w:r>
      <w:r w:rsidR="007939EA">
        <w:rPr>
          <w:sz w:val="22"/>
          <w:lang w:val="pt-PT"/>
        </w:rPr>
        <w:t xml:space="preserve">impondo margens ao texto (caso utilizado na legenda do Quadro) ou </w:t>
      </w:r>
      <w:r>
        <w:rPr>
          <w:sz w:val="22"/>
          <w:lang w:val="pt-PT"/>
        </w:rPr>
        <w:t>utiliza</w:t>
      </w:r>
      <w:r w:rsidR="007939EA">
        <w:rPr>
          <w:sz w:val="22"/>
          <w:lang w:val="pt-PT"/>
        </w:rPr>
        <w:t>ndo o</w:t>
      </w:r>
      <w:r>
        <w:rPr>
          <w:sz w:val="22"/>
          <w:lang w:val="pt-PT"/>
        </w:rPr>
        <w:t xml:space="preserve"> </w:t>
      </w:r>
      <w:r>
        <w:rPr>
          <w:i/>
          <w:sz w:val="22"/>
          <w:lang w:val="pt-PT"/>
        </w:rPr>
        <w:t xml:space="preserve">soft </w:t>
      </w:r>
      <w:proofErr w:type="spellStart"/>
      <w:r>
        <w:rPr>
          <w:i/>
          <w:sz w:val="22"/>
          <w:lang w:val="pt-PT"/>
        </w:rPr>
        <w:t>enter</w:t>
      </w:r>
      <w:proofErr w:type="spellEnd"/>
      <w:r>
        <w:rPr>
          <w:sz w:val="22"/>
          <w:lang w:val="pt-PT"/>
        </w:rPr>
        <w:t xml:space="preserve"> </w:t>
      </w:r>
      <w:r w:rsidR="002507AC">
        <w:rPr>
          <w:sz w:val="22"/>
          <w:lang w:val="pt-PT"/>
        </w:rPr>
        <w:t xml:space="preserve">(em </w:t>
      </w:r>
      <w:r w:rsidR="007939EA">
        <w:rPr>
          <w:sz w:val="22"/>
          <w:lang w:val="pt-PT"/>
        </w:rPr>
        <w:t xml:space="preserve">MS </w:t>
      </w:r>
      <w:r w:rsidR="002507AC">
        <w:rPr>
          <w:sz w:val="22"/>
          <w:lang w:val="pt-PT"/>
        </w:rPr>
        <w:t xml:space="preserve">Word </w:t>
      </w:r>
      <w:r w:rsidR="007939EA">
        <w:rPr>
          <w:sz w:val="22"/>
          <w:lang w:val="pt-PT"/>
        </w:rPr>
        <w:t xml:space="preserve">utilizar </w:t>
      </w:r>
      <w:proofErr w:type="spellStart"/>
      <w:r w:rsidR="002507AC">
        <w:rPr>
          <w:sz w:val="22"/>
          <w:lang w:val="pt-PT"/>
        </w:rPr>
        <w:t>Shift+Enter</w:t>
      </w:r>
      <w:proofErr w:type="spellEnd"/>
      <w:r w:rsidR="002507AC">
        <w:rPr>
          <w:sz w:val="22"/>
          <w:lang w:val="pt-PT"/>
        </w:rPr>
        <w:t>)</w:t>
      </w:r>
      <w:r w:rsidR="007939EA">
        <w:rPr>
          <w:sz w:val="22"/>
          <w:lang w:val="pt-PT"/>
        </w:rPr>
        <w:t xml:space="preserve"> </w:t>
      </w:r>
      <w:r>
        <w:rPr>
          <w:sz w:val="22"/>
          <w:lang w:val="pt-PT"/>
        </w:rPr>
        <w:t>para dividi</w:t>
      </w:r>
      <w:r w:rsidR="007939EA">
        <w:rPr>
          <w:sz w:val="22"/>
          <w:lang w:val="pt-PT"/>
        </w:rPr>
        <w:t xml:space="preserve">r o texto </w:t>
      </w:r>
      <w:r>
        <w:rPr>
          <w:sz w:val="22"/>
          <w:lang w:val="pt-PT"/>
        </w:rPr>
        <w:t xml:space="preserve">por </w:t>
      </w:r>
      <w:r w:rsidR="007939EA">
        <w:rPr>
          <w:sz w:val="22"/>
          <w:lang w:val="pt-PT"/>
        </w:rPr>
        <w:t xml:space="preserve">várias </w:t>
      </w:r>
      <w:r>
        <w:rPr>
          <w:sz w:val="22"/>
          <w:lang w:val="pt-PT"/>
        </w:rPr>
        <w:t xml:space="preserve">linhas, tal como feito </w:t>
      </w:r>
      <w:r w:rsidR="007939EA">
        <w:rPr>
          <w:sz w:val="22"/>
          <w:lang w:val="pt-PT"/>
        </w:rPr>
        <w:t>nas legendas do Quadro 1 e da Figura 1</w:t>
      </w:r>
      <w:r>
        <w:rPr>
          <w:sz w:val="22"/>
          <w:lang w:val="pt-PT"/>
        </w:rPr>
        <w:t xml:space="preserve">. Os títulos de quadros e figuras são em </w:t>
      </w:r>
      <w:r w:rsidRPr="00B266C1">
        <w:rPr>
          <w:i/>
          <w:sz w:val="22"/>
          <w:lang w:val="pt-PT"/>
        </w:rPr>
        <w:t>bold</w:t>
      </w:r>
      <w:r>
        <w:rPr>
          <w:sz w:val="22"/>
          <w:lang w:val="pt-PT"/>
        </w:rPr>
        <w:t xml:space="preserve"> (como neste texto) e não levam ponto final.</w:t>
      </w:r>
    </w:p>
    <w:p w:rsidR="001257A6" w:rsidRDefault="00327699" w:rsidP="00490653">
      <w:pPr>
        <w:pStyle w:val="NormalWeb"/>
        <w:keepNext/>
        <w:spacing w:before="120" w:beforeAutospacing="0" w:after="60" w:afterAutospacing="0"/>
        <w:jc w:val="center"/>
      </w:pPr>
      <w:r>
        <w:rPr>
          <w:noProof/>
          <w:lang w:val="pt-PT" w:eastAsia="pt-PT"/>
        </w:rPr>
        <w:drawing>
          <wp:inline distT="0" distB="0" distL="0" distR="0" wp14:anchorId="15354834" wp14:editId="381FB953">
            <wp:extent cx="2838450" cy="20097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4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57A6" w:rsidRDefault="001257A6" w:rsidP="00490653">
      <w:pPr>
        <w:pStyle w:val="Legenda"/>
        <w:spacing w:before="0" w:after="120"/>
        <w:ind w:left="0"/>
        <w:jc w:val="center"/>
      </w:pPr>
      <w:r>
        <w:rPr>
          <w:b/>
        </w:rPr>
        <w:t>Figura 1</w:t>
      </w:r>
      <w:r>
        <w:t xml:space="preserve"> – </w:t>
      </w:r>
      <w:r w:rsidR="00BD3136">
        <w:t>EURE</w:t>
      </w:r>
      <w:r w:rsidR="00B64026">
        <w:t>F:</w:t>
      </w:r>
      <w:r w:rsidR="00BD3136">
        <w:t xml:space="preserve"> estações permanentes </w:t>
      </w:r>
      <w:r>
        <w:t>(</w:t>
      </w:r>
      <w:proofErr w:type="spellStart"/>
      <w:r>
        <w:t>Arial</w:t>
      </w:r>
      <w:proofErr w:type="spellEnd"/>
      <w:r>
        <w:t xml:space="preserve"> </w:t>
      </w:r>
      <w:proofErr w:type="spellStart"/>
      <w:r>
        <w:t>Narrow</w:t>
      </w:r>
      <w:proofErr w:type="spellEnd"/>
      <w:r w:rsidR="004B2ED9">
        <w:t xml:space="preserve"> 10</w:t>
      </w:r>
      <w:r>
        <w:t xml:space="preserve">); </w:t>
      </w:r>
      <w:r w:rsidR="002507AC">
        <w:br/>
      </w:r>
      <w:proofErr w:type="gramStart"/>
      <w:r>
        <w:t>a</w:t>
      </w:r>
      <w:proofErr w:type="gramEnd"/>
      <w:r>
        <w:t xml:space="preserve"> legenda não tem ponto no final</w:t>
      </w:r>
    </w:p>
    <w:p w:rsidR="001257A6" w:rsidRDefault="001257A6" w:rsidP="00490653">
      <w:pPr>
        <w:pStyle w:val="NormalWeb"/>
        <w:spacing w:before="0" w:beforeAutospacing="0" w:after="60" w:afterAutospacing="0"/>
        <w:jc w:val="both"/>
        <w:rPr>
          <w:sz w:val="22"/>
          <w:lang w:val="pt-PT"/>
        </w:rPr>
      </w:pPr>
      <w:r>
        <w:rPr>
          <w:sz w:val="22"/>
          <w:lang w:val="pt-PT"/>
        </w:rPr>
        <w:t>As figuras não deverão incluir linhas demasiado finas que possam ser impercetíveis. Deverão ser compostas por um único bloco e não por fragmentos gráficos inseridos com o editor de texto.</w:t>
      </w:r>
    </w:p>
    <w:p w:rsidR="006E580D" w:rsidRDefault="001257A6" w:rsidP="00490653">
      <w:pPr>
        <w:pStyle w:val="NormalWeb"/>
        <w:spacing w:before="0" w:beforeAutospacing="0" w:after="60" w:afterAutospacing="0"/>
        <w:jc w:val="both"/>
        <w:rPr>
          <w:sz w:val="22"/>
          <w:lang w:val="pt-PT"/>
        </w:rPr>
      </w:pPr>
      <w:r>
        <w:rPr>
          <w:sz w:val="22"/>
          <w:lang w:val="pt-PT"/>
        </w:rPr>
        <w:t xml:space="preserve">No </w:t>
      </w:r>
      <w:proofErr w:type="gramStart"/>
      <w:r>
        <w:rPr>
          <w:i/>
          <w:sz w:val="22"/>
          <w:lang w:val="pt-PT"/>
        </w:rPr>
        <w:t>layout</w:t>
      </w:r>
      <w:proofErr w:type="gramEnd"/>
      <w:r w:rsidR="00360EE3">
        <w:rPr>
          <w:sz w:val="22"/>
          <w:lang w:val="pt-PT"/>
        </w:rPr>
        <w:t xml:space="preserve"> da figura deve ser sele</w:t>
      </w:r>
      <w:r>
        <w:rPr>
          <w:sz w:val="22"/>
          <w:lang w:val="pt-PT"/>
        </w:rPr>
        <w:t>cionada a opção “</w:t>
      </w:r>
      <w:r>
        <w:rPr>
          <w:i/>
          <w:sz w:val="22"/>
          <w:lang w:val="pt-PT"/>
        </w:rPr>
        <w:t xml:space="preserve">in </w:t>
      </w:r>
      <w:proofErr w:type="spellStart"/>
      <w:r>
        <w:rPr>
          <w:i/>
          <w:sz w:val="22"/>
          <w:lang w:val="pt-PT"/>
        </w:rPr>
        <w:t>line</w:t>
      </w:r>
      <w:proofErr w:type="spellEnd"/>
      <w:r>
        <w:rPr>
          <w:i/>
          <w:sz w:val="22"/>
          <w:lang w:val="pt-PT"/>
        </w:rPr>
        <w:t xml:space="preserve"> </w:t>
      </w:r>
      <w:proofErr w:type="spellStart"/>
      <w:r>
        <w:rPr>
          <w:i/>
          <w:sz w:val="22"/>
          <w:lang w:val="pt-PT"/>
        </w:rPr>
        <w:t>with</w:t>
      </w:r>
      <w:proofErr w:type="spellEnd"/>
      <w:r>
        <w:rPr>
          <w:i/>
          <w:sz w:val="22"/>
          <w:lang w:val="pt-PT"/>
        </w:rPr>
        <w:t xml:space="preserve"> </w:t>
      </w:r>
      <w:proofErr w:type="spellStart"/>
      <w:r>
        <w:rPr>
          <w:i/>
          <w:sz w:val="22"/>
          <w:lang w:val="pt-PT"/>
        </w:rPr>
        <w:t>text</w:t>
      </w:r>
      <w:proofErr w:type="spellEnd"/>
      <w:r>
        <w:rPr>
          <w:sz w:val="22"/>
          <w:lang w:val="pt-PT"/>
        </w:rPr>
        <w:t>” ou “em linha com o texto” para que a sua posição seja mais facilmente controlável.</w:t>
      </w:r>
      <w:r w:rsidR="00490653">
        <w:rPr>
          <w:sz w:val="22"/>
          <w:lang w:val="pt-PT"/>
        </w:rPr>
        <w:t xml:space="preserve"> </w:t>
      </w:r>
      <w:r w:rsidR="006E580D">
        <w:rPr>
          <w:sz w:val="22"/>
          <w:lang w:val="pt-PT"/>
        </w:rPr>
        <w:t>Poderão ser colocadas figuras a par</w:t>
      </w:r>
      <w:r w:rsidR="00A875F4">
        <w:rPr>
          <w:sz w:val="22"/>
          <w:lang w:val="pt-PT"/>
        </w:rPr>
        <w:t>,</w:t>
      </w:r>
      <w:r w:rsidR="006E580D">
        <w:rPr>
          <w:sz w:val="22"/>
          <w:lang w:val="pt-PT"/>
        </w:rPr>
        <w:t xml:space="preserve"> como no exemplo que se apresenta. Para tal</w:t>
      </w:r>
      <w:r w:rsidR="00A875F4">
        <w:rPr>
          <w:sz w:val="22"/>
          <w:lang w:val="pt-PT"/>
        </w:rPr>
        <w:t>,</w:t>
      </w:r>
      <w:r w:rsidR="006E580D">
        <w:rPr>
          <w:sz w:val="22"/>
          <w:lang w:val="pt-PT"/>
        </w:rPr>
        <w:t xml:space="preserve"> criar uma tabela e introduzir as figuras e as legendas nas células adequadas.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43"/>
        <w:gridCol w:w="4644"/>
      </w:tblGrid>
      <w:tr w:rsidR="006E580D" w:rsidTr="00EF59FB">
        <w:trPr>
          <w:jc w:val="center"/>
        </w:trPr>
        <w:tc>
          <w:tcPr>
            <w:tcW w:w="4643" w:type="dxa"/>
          </w:tcPr>
          <w:p w:rsidR="006E580D" w:rsidRPr="00AD6BBB" w:rsidRDefault="00327699" w:rsidP="00490653">
            <w:pPr>
              <w:pStyle w:val="NormalWeb"/>
              <w:spacing w:before="120" w:beforeAutospacing="0" w:after="60" w:afterAutospacing="0"/>
              <w:jc w:val="center"/>
              <w:rPr>
                <w:sz w:val="22"/>
                <w:lang w:val="pt-PT"/>
              </w:rPr>
            </w:pPr>
            <w:r>
              <w:rPr>
                <w:noProof/>
                <w:lang w:val="pt-PT" w:eastAsia="pt-PT"/>
              </w:rPr>
              <w:drawing>
                <wp:inline distT="0" distB="0" distL="0" distR="0" wp14:anchorId="3415751A" wp14:editId="363A3904">
                  <wp:extent cx="1752600" cy="173355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:rsidR="006E580D" w:rsidRPr="00AD6BBB" w:rsidRDefault="00327699" w:rsidP="00490653">
            <w:pPr>
              <w:pStyle w:val="NormalWeb"/>
              <w:spacing w:before="120" w:beforeAutospacing="0" w:after="60" w:afterAutospacing="0"/>
              <w:jc w:val="center"/>
              <w:rPr>
                <w:sz w:val="22"/>
                <w:lang w:val="pt-PT"/>
              </w:rPr>
            </w:pPr>
            <w:r>
              <w:rPr>
                <w:noProof/>
                <w:lang w:val="pt-PT" w:eastAsia="pt-PT"/>
              </w:rPr>
              <w:drawing>
                <wp:inline distT="0" distB="0" distL="0" distR="0" wp14:anchorId="72AA2EBC" wp14:editId="05CFCBCD">
                  <wp:extent cx="2743200" cy="182880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80D" w:rsidTr="00EF59FB">
        <w:trPr>
          <w:jc w:val="center"/>
        </w:trPr>
        <w:tc>
          <w:tcPr>
            <w:tcW w:w="4643" w:type="dxa"/>
          </w:tcPr>
          <w:p w:rsidR="006E580D" w:rsidRPr="006E580D" w:rsidRDefault="006E580D" w:rsidP="00676717">
            <w:pPr>
              <w:pStyle w:val="Legenda"/>
              <w:spacing w:before="0" w:after="120"/>
              <w:ind w:left="340" w:right="340"/>
              <w:jc w:val="center"/>
            </w:pPr>
            <w:r w:rsidRPr="00AD6BBB">
              <w:rPr>
                <w:b/>
              </w:rPr>
              <w:t>Figura 2</w:t>
            </w:r>
            <w:r>
              <w:t xml:space="preserve"> – </w:t>
            </w:r>
            <w:r w:rsidR="00E15181">
              <w:t xml:space="preserve">Laser </w:t>
            </w:r>
            <w:proofErr w:type="gramStart"/>
            <w:r w:rsidR="00E15181">
              <w:t>scanner</w:t>
            </w:r>
            <w:proofErr w:type="gramEnd"/>
            <w:r>
              <w:t xml:space="preserve"> (</w:t>
            </w:r>
            <w:proofErr w:type="spellStart"/>
            <w:r>
              <w:t>Arial</w:t>
            </w:r>
            <w:proofErr w:type="spellEnd"/>
            <w:r>
              <w:t xml:space="preserve"> </w:t>
            </w:r>
            <w:proofErr w:type="spellStart"/>
            <w:r>
              <w:t>Narrow</w:t>
            </w:r>
            <w:proofErr w:type="spellEnd"/>
            <w:r w:rsidR="004B2ED9">
              <w:t xml:space="preserve"> 10</w:t>
            </w:r>
            <w:r>
              <w:t>); a legenda não tem ponto no final</w:t>
            </w:r>
          </w:p>
        </w:tc>
        <w:tc>
          <w:tcPr>
            <w:tcW w:w="4644" w:type="dxa"/>
          </w:tcPr>
          <w:p w:rsidR="006E580D" w:rsidRPr="006E580D" w:rsidRDefault="006E580D" w:rsidP="00676717">
            <w:pPr>
              <w:pStyle w:val="Legenda"/>
              <w:spacing w:before="0" w:after="120"/>
              <w:ind w:left="170" w:right="170"/>
              <w:jc w:val="center"/>
            </w:pPr>
            <w:r w:rsidRPr="00AD6BBB">
              <w:rPr>
                <w:b/>
              </w:rPr>
              <w:t xml:space="preserve">Figura 3 </w:t>
            </w:r>
            <w:r w:rsidRPr="00892E41">
              <w:t xml:space="preserve">– </w:t>
            </w:r>
            <w:r w:rsidR="00BD3136">
              <w:t>Helicóptero VANT</w:t>
            </w:r>
            <w:r w:rsidRPr="00892E41">
              <w:t xml:space="preserve"> (</w:t>
            </w:r>
            <w:proofErr w:type="spellStart"/>
            <w:r w:rsidRPr="00892E41">
              <w:t>Arial</w:t>
            </w:r>
            <w:proofErr w:type="spellEnd"/>
            <w:r w:rsidRPr="00892E41">
              <w:t xml:space="preserve"> </w:t>
            </w:r>
            <w:proofErr w:type="spellStart"/>
            <w:r w:rsidRPr="00892E41">
              <w:t>Narrow</w:t>
            </w:r>
            <w:proofErr w:type="spellEnd"/>
            <w:r w:rsidR="004B2ED9">
              <w:t xml:space="preserve"> 10</w:t>
            </w:r>
            <w:r w:rsidRPr="00892E41">
              <w:t>); a legenda não tem ponto no final</w:t>
            </w:r>
          </w:p>
        </w:tc>
      </w:tr>
    </w:tbl>
    <w:p w:rsidR="00EF59FB" w:rsidRPr="00676717" w:rsidRDefault="00EF59FB" w:rsidP="00EF59FB">
      <w:pPr>
        <w:pStyle w:val="NormalWeb"/>
        <w:spacing w:before="0" w:beforeAutospacing="0" w:after="60" w:afterAutospacing="0"/>
        <w:jc w:val="both"/>
        <w:rPr>
          <w:sz w:val="22"/>
          <w:lang w:val="en-US"/>
        </w:rPr>
      </w:pPr>
      <w:r w:rsidRPr="00676717">
        <w:rPr>
          <w:sz w:val="22"/>
          <w:lang w:val="pt-PT"/>
        </w:rPr>
        <w:t xml:space="preserve">As equações devem ser numeradas sequencialmente ao longo da comunicação. Quando enumerar as equações, rodeie o número entre parêntesis e alinhe-o junto à margem direita. </w:t>
      </w:r>
      <w:proofErr w:type="spellStart"/>
      <w:r w:rsidRPr="00676717">
        <w:rPr>
          <w:sz w:val="22"/>
        </w:rPr>
        <w:t>Modelo</w:t>
      </w:r>
      <w:proofErr w:type="spellEnd"/>
      <w:r w:rsidRPr="00676717">
        <w:rPr>
          <w:sz w:val="22"/>
        </w:rPr>
        <w:t>: “O3D Formula”.</w:t>
      </w:r>
      <w:bookmarkStart w:id="1" w:name="OLE_LINK1"/>
      <w:r w:rsidRPr="00676717">
        <w:rPr>
          <w:sz w:val="22"/>
        </w:rPr>
        <w:t xml:space="preserve"> </w:t>
      </w:r>
      <w:proofErr w:type="spellStart"/>
      <w:r w:rsidRPr="00676717">
        <w:rPr>
          <w:sz w:val="22"/>
          <w:lang w:val="en-US"/>
        </w:rPr>
        <w:t>Exemplo</w:t>
      </w:r>
      <w:proofErr w:type="spellEnd"/>
      <w:r w:rsidRPr="00676717">
        <w:rPr>
          <w:sz w:val="22"/>
          <w:lang w:val="en-US"/>
        </w:rPr>
        <w:t>:</w:t>
      </w:r>
    </w:p>
    <w:tbl>
      <w:tblPr>
        <w:tblW w:w="9639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7937"/>
        <w:gridCol w:w="851"/>
      </w:tblGrid>
      <w:tr w:rsidR="00EF59FB" w:rsidRPr="00676717" w:rsidTr="00EF59FB">
        <w:trPr>
          <w:jc w:val="center"/>
        </w:trPr>
        <w:tc>
          <w:tcPr>
            <w:tcW w:w="851" w:type="dxa"/>
          </w:tcPr>
          <w:p w:rsidR="00EF59FB" w:rsidRPr="00676717" w:rsidRDefault="00EF59FB" w:rsidP="00EF59FB">
            <w:pPr>
              <w:pStyle w:val="NormalWeb"/>
              <w:spacing w:after="60"/>
              <w:rPr>
                <w:sz w:val="22"/>
                <w:lang w:val="en-US"/>
              </w:rPr>
            </w:pPr>
          </w:p>
        </w:tc>
        <w:tc>
          <w:tcPr>
            <w:tcW w:w="7938" w:type="dxa"/>
            <w:vAlign w:val="center"/>
          </w:tcPr>
          <w:p w:rsidR="00EF59FB" w:rsidRPr="00676717" w:rsidRDefault="00EF59FB" w:rsidP="00EF59FB">
            <w:pPr>
              <w:pStyle w:val="NormalWeb"/>
              <w:spacing w:before="0" w:beforeAutospacing="0" w:after="60" w:afterAutospacing="0"/>
              <w:jc w:val="center"/>
              <w:rPr>
                <w:sz w:val="22"/>
                <w:lang w:val="en-US"/>
              </w:rPr>
            </w:pPr>
            <w:r w:rsidRPr="00676717">
              <w:rPr>
                <w:sz w:val="22"/>
              </w:rPr>
              <w:object w:dxaOrig="2540" w:dyaOrig="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6.75pt;height:39.75pt" o:ole="" fillcolor="window">
                  <v:imagedata r:id="rId12" o:title=""/>
                </v:shape>
                <o:OLEObject Type="Embed" ProgID="Equation.3" ShapeID="_x0000_i1025" DrawAspect="Content" ObjectID="_1500305162" r:id="rId13"/>
              </w:object>
            </w:r>
          </w:p>
        </w:tc>
        <w:tc>
          <w:tcPr>
            <w:tcW w:w="851" w:type="dxa"/>
            <w:vAlign w:val="center"/>
          </w:tcPr>
          <w:p w:rsidR="00EF59FB" w:rsidRPr="00676717" w:rsidRDefault="00EF59FB" w:rsidP="00EF59FB">
            <w:pPr>
              <w:pStyle w:val="NormalWeb"/>
              <w:spacing w:before="0" w:beforeAutospacing="0" w:after="60" w:afterAutospacing="0"/>
              <w:jc w:val="right"/>
              <w:rPr>
                <w:sz w:val="22"/>
                <w:lang w:val="en-US"/>
              </w:rPr>
            </w:pPr>
            <w:r w:rsidRPr="00676717">
              <w:rPr>
                <w:sz w:val="22"/>
                <w:lang w:val="en-US"/>
              </w:rPr>
              <w:t>(</w:t>
            </w:r>
            <w:fldSimple w:instr=" SEQ eq \* MERGEFORMAT ">
              <w:r w:rsidRPr="00676717">
                <w:rPr>
                  <w:sz w:val="22"/>
                  <w:lang w:val="en-US"/>
                </w:rPr>
                <w:t>1</w:t>
              </w:r>
            </w:fldSimple>
            <w:r w:rsidRPr="00676717">
              <w:rPr>
                <w:sz w:val="22"/>
                <w:lang w:val="en-US"/>
              </w:rPr>
              <w:t>)</w:t>
            </w:r>
          </w:p>
        </w:tc>
      </w:tr>
    </w:tbl>
    <w:p w:rsidR="00EF59FB" w:rsidRPr="00676717" w:rsidRDefault="00EF59FB" w:rsidP="00EF59FB">
      <w:pPr>
        <w:pStyle w:val="NormalWeb"/>
        <w:spacing w:before="0" w:beforeAutospacing="0" w:after="60" w:afterAutospacing="0"/>
        <w:rPr>
          <w:sz w:val="22"/>
          <w:lang w:val="pt-PT"/>
        </w:rPr>
      </w:pPr>
      <w:r w:rsidRPr="00676717">
        <w:rPr>
          <w:sz w:val="22"/>
          <w:lang w:val="pt-PT"/>
        </w:rPr>
        <w:lastRenderedPageBreak/>
        <w:t xml:space="preserve">Para este exemplo foi criada uma tabela (não visível) com três colunas, destinada a receber a equação e a numeração, e que permite facilmente alinhar os elementos: na coluna central as equações centradas, na coluna da direita a numeração justificada à direita. </w:t>
      </w:r>
    </w:p>
    <w:bookmarkEnd w:id="1"/>
    <w:p w:rsidR="001257A6" w:rsidRDefault="0047570A" w:rsidP="00490653">
      <w:pPr>
        <w:pStyle w:val="NormalWeb"/>
        <w:spacing w:before="0" w:beforeAutospacing="0" w:after="60" w:afterAutospacing="0"/>
        <w:jc w:val="both"/>
        <w:rPr>
          <w:sz w:val="22"/>
          <w:lang w:val="pt-PT"/>
        </w:rPr>
      </w:pPr>
      <w:r>
        <w:rPr>
          <w:sz w:val="22"/>
          <w:lang w:val="pt-PT"/>
        </w:rPr>
        <w:t>P</w:t>
      </w:r>
      <w:r w:rsidR="001257A6">
        <w:rPr>
          <w:sz w:val="22"/>
          <w:lang w:val="pt-PT"/>
        </w:rPr>
        <w:t xml:space="preserve">alavras que não sejam portuguesas devem ser </w:t>
      </w:r>
      <w:r>
        <w:rPr>
          <w:sz w:val="22"/>
          <w:lang w:val="pt-PT"/>
        </w:rPr>
        <w:t xml:space="preserve">formatadas para </w:t>
      </w:r>
      <w:r w:rsidR="001257A6">
        <w:rPr>
          <w:sz w:val="22"/>
          <w:lang w:val="pt-PT"/>
        </w:rPr>
        <w:t xml:space="preserve">itálico, tais como </w:t>
      </w:r>
      <w:proofErr w:type="gramStart"/>
      <w:r w:rsidR="001257A6">
        <w:rPr>
          <w:i/>
          <w:sz w:val="22"/>
          <w:lang w:val="pt-PT"/>
        </w:rPr>
        <w:t>software</w:t>
      </w:r>
      <w:proofErr w:type="gramEnd"/>
      <w:r w:rsidR="001257A6">
        <w:rPr>
          <w:sz w:val="22"/>
          <w:lang w:val="pt-PT"/>
        </w:rPr>
        <w:t xml:space="preserve"> e </w:t>
      </w:r>
      <w:r w:rsidR="001257A6">
        <w:rPr>
          <w:i/>
          <w:sz w:val="22"/>
          <w:lang w:val="pt-PT"/>
        </w:rPr>
        <w:t>zoom</w:t>
      </w:r>
      <w:r w:rsidR="001257A6">
        <w:rPr>
          <w:sz w:val="22"/>
          <w:lang w:val="pt-PT"/>
        </w:rPr>
        <w:t>. As siglas devem ser apresentadas na primeira referência, tal como no exemplo do GPS (</w:t>
      </w:r>
      <w:r w:rsidR="001257A6">
        <w:rPr>
          <w:i/>
          <w:sz w:val="22"/>
          <w:lang w:val="pt-PT"/>
        </w:rPr>
        <w:t xml:space="preserve">Global </w:t>
      </w:r>
      <w:proofErr w:type="spellStart"/>
      <w:r w:rsidR="001257A6">
        <w:rPr>
          <w:i/>
          <w:sz w:val="22"/>
          <w:lang w:val="pt-PT"/>
        </w:rPr>
        <w:t>Positioning</w:t>
      </w:r>
      <w:proofErr w:type="spellEnd"/>
      <w:r w:rsidR="001257A6">
        <w:rPr>
          <w:i/>
          <w:sz w:val="22"/>
          <w:lang w:val="pt-PT"/>
        </w:rPr>
        <w:t xml:space="preserve"> </w:t>
      </w:r>
      <w:proofErr w:type="spellStart"/>
      <w:r w:rsidR="001257A6">
        <w:rPr>
          <w:i/>
          <w:sz w:val="22"/>
          <w:lang w:val="pt-PT"/>
        </w:rPr>
        <w:t>System</w:t>
      </w:r>
      <w:proofErr w:type="spellEnd"/>
      <w:r w:rsidR="001257A6">
        <w:rPr>
          <w:sz w:val="22"/>
          <w:lang w:val="pt-PT"/>
        </w:rPr>
        <w:t>).</w:t>
      </w:r>
    </w:p>
    <w:p w:rsidR="001257A6" w:rsidRDefault="001257A6" w:rsidP="00490653">
      <w:pPr>
        <w:pStyle w:val="NormalWeb"/>
        <w:spacing w:before="0" w:beforeAutospacing="0" w:after="60" w:afterAutospacing="0"/>
        <w:jc w:val="both"/>
        <w:rPr>
          <w:sz w:val="22"/>
          <w:lang w:val="pt-PT"/>
        </w:rPr>
      </w:pPr>
      <w:r>
        <w:rPr>
          <w:sz w:val="22"/>
          <w:lang w:val="pt-PT"/>
        </w:rPr>
        <w:t xml:space="preserve">As citações devem </w:t>
      </w:r>
      <w:r w:rsidR="00A875F4">
        <w:rPr>
          <w:sz w:val="22"/>
          <w:lang w:val="pt-PT"/>
        </w:rPr>
        <w:t xml:space="preserve">figurar </w:t>
      </w:r>
      <w:r>
        <w:rPr>
          <w:sz w:val="22"/>
          <w:lang w:val="pt-PT"/>
        </w:rPr>
        <w:t>sempre entre parêntesis (</w:t>
      </w:r>
      <w:proofErr w:type="spellStart"/>
      <w:r>
        <w:rPr>
          <w:sz w:val="22"/>
          <w:lang w:val="pt-PT"/>
        </w:rPr>
        <w:t>Shrapnell</w:t>
      </w:r>
      <w:proofErr w:type="spellEnd"/>
      <w:r>
        <w:rPr>
          <w:sz w:val="22"/>
          <w:lang w:val="pt-PT"/>
        </w:rPr>
        <w:t xml:space="preserve">, 1989), (Silva </w:t>
      </w:r>
      <w:proofErr w:type="spellStart"/>
      <w:r>
        <w:rPr>
          <w:i/>
          <w:sz w:val="22"/>
          <w:lang w:val="pt-PT"/>
        </w:rPr>
        <w:t>et</w:t>
      </w:r>
      <w:proofErr w:type="spellEnd"/>
      <w:r>
        <w:rPr>
          <w:i/>
          <w:sz w:val="22"/>
          <w:lang w:val="pt-PT"/>
        </w:rPr>
        <w:t xml:space="preserve"> al</w:t>
      </w:r>
      <w:r>
        <w:rPr>
          <w:sz w:val="22"/>
          <w:lang w:val="pt-PT"/>
        </w:rPr>
        <w:t xml:space="preserve">., 1991). Outra forma possível de citar é dada por Yves-Molière e </w:t>
      </w:r>
      <w:proofErr w:type="spellStart"/>
      <w:r>
        <w:rPr>
          <w:sz w:val="22"/>
          <w:lang w:val="pt-PT"/>
        </w:rPr>
        <w:t>Domenn</w:t>
      </w:r>
      <w:proofErr w:type="spellEnd"/>
      <w:r>
        <w:rPr>
          <w:sz w:val="22"/>
          <w:lang w:val="pt-PT"/>
        </w:rPr>
        <w:t xml:space="preserve"> (2001).</w:t>
      </w:r>
    </w:p>
    <w:p w:rsidR="00676717" w:rsidRDefault="00676717" w:rsidP="00676717">
      <w:pPr>
        <w:pStyle w:val="NormalWeb"/>
        <w:spacing w:before="120" w:beforeAutospacing="0" w:after="120" w:afterAutospacing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3. </w:t>
      </w:r>
      <w:proofErr w:type="spellStart"/>
      <w:r>
        <w:rPr>
          <w:rFonts w:ascii="Arial" w:hAnsi="Arial" w:cs="Arial"/>
          <w:b/>
          <w:bCs/>
        </w:rPr>
        <w:t>Conclusões</w:t>
      </w:r>
      <w:proofErr w:type="spellEnd"/>
      <w:r>
        <w:rPr>
          <w:rFonts w:ascii="Arial" w:hAnsi="Arial" w:cs="Arial"/>
          <w:b/>
          <w:bCs/>
        </w:rPr>
        <w:t xml:space="preserve"> (Arial 12, Bold, line spacing 1, spacing after 6, spacing before 6)</w:t>
      </w:r>
    </w:p>
    <w:p w:rsidR="00676717" w:rsidRDefault="00676717" w:rsidP="00676717">
      <w:pPr>
        <w:pStyle w:val="NormalWeb"/>
        <w:spacing w:before="0" w:beforeAutospacing="0" w:after="60" w:afterAutospacing="0"/>
        <w:jc w:val="both"/>
        <w:rPr>
          <w:sz w:val="22"/>
          <w:lang w:val="pt-PT"/>
        </w:rPr>
      </w:pPr>
      <w:r>
        <w:rPr>
          <w:sz w:val="22"/>
          <w:lang w:val="pt-PT"/>
        </w:rPr>
        <w:t>A comunicação deve terminar com conclusões que</w:t>
      </w:r>
      <w:r w:rsidRPr="00676717">
        <w:rPr>
          <w:sz w:val="22"/>
          <w:lang w:val="pt-PT"/>
        </w:rPr>
        <w:t xml:space="preserve"> devem sistematizar as proposições mais importantes</w:t>
      </w:r>
      <w:r>
        <w:rPr>
          <w:sz w:val="22"/>
          <w:lang w:val="pt-PT"/>
        </w:rPr>
        <w:t xml:space="preserve">, </w:t>
      </w:r>
      <w:r w:rsidRPr="00676717">
        <w:rPr>
          <w:sz w:val="22"/>
          <w:lang w:val="pt-PT"/>
        </w:rPr>
        <w:t xml:space="preserve">destacar as principais </w:t>
      </w:r>
      <w:r w:rsidR="00BD1C8F">
        <w:rPr>
          <w:sz w:val="22"/>
          <w:lang w:val="pt-PT"/>
        </w:rPr>
        <w:t>particularidades</w:t>
      </w:r>
      <w:r>
        <w:rPr>
          <w:sz w:val="22"/>
          <w:lang w:val="pt-PT"/>
        </w:rPr>
        <w:t xml:space="preserve"> e</w:t>
      </w:r>
      <w:r w:rsidRPr="00676717">
        <w:rPr>
          <w:sz w:val="22"/>
          <w:lang w:val="pt-PT"/>
        </w:rPr>
        <w:t xml:space="preserve"> </w:t>
      </w:r>
      <w:r w:rsidR="00BD1C8F">
        <w:rPr>
          <w:sz w:val="22"/>
          <w:lang w:val="pt-PT"/>
        </w:rPr>
        <w:t xml:space="preserve">as </w:t>
      </w:r>
      <w:r w:rsidRPr="00676717">
        <w:rPr>
          <w:sz w:val="22"/>
          <w:lang w:val="pt-PT"/>
        </w:rPr>
        <w:t xml:space="preserve">novas contribuições </w:t>
      </w:r>
      <w:r>
        <w:rPr>
          <w:sz w:val="22"/>
          <w:lang w:val="pt-PT"/>
        </w:rPr>
        <w:t xml:space="preserve">assim como </w:t>
      </w:r>
      <w:r w:rsidR="00BD1C8F">
        <w:rPr>
          <w:sz w:val="22"/>
          <w:lang w:val="pt-PT"/>
        </w:rPr>
        <w:t xml:space="preserve">as </w:t>
      </w:r>
      <w:r>
        <w:rPr>
          <w:sz w:val="22"/>
          <w:lang w:val="pt-PT"/>
        </w:rPr>
        <w:t>implicações práticas.</w:t>
      </w:r>
    </w:p>
    <w:p w:rsidR="00C049CE" w:rsidRPr="00AF43B8" w:rsidRDefault="00C049CE" w:rsidP="00C049CE">
      <w:pPr>
        <w:pStyle w:val="NormalWeb"/>
        <w:keepNext/>
        <w:spacing w:before="120" w:beforeAutospacing="0" w:after="120" w:afterAutospacing="0"/>
        <w:jc w:val="both"/>
        <w:rPr>
          <w:rFonts w:ascii="Arial" w:hAnsi="Arial" w:cs="Arial"/>
          <w:b/>
          <w:bCs/>
          <w:lang w:val="pt-PT"/>
        </w:rPr>
      </w:pPr>
      <w:r w:rsidRPr="00AF43B8">
        <w:rPr>
          <w:rFonts w:ascii="Arial" w:hAnsi="Arial" w:cs="Arial"/>
          <w:b/>
          <w:bCs/>
          <w:lang w:val="pt-PT"/>
        </w:rPr>
        <w:t>Agradecimentos</w:t>
      </w:r>
    </w:p>
    <w:p w:rsidR="00C049CE" w:rsidRPr="00C049CE" w:rsidRDefault="00C049CE" w:rsidP="00C049CE">
      <w:pPr>
        <w:pStyle w:val="NormalWeb"/>
        <w:spacing w:before="0" w:beforeAutospacing="0" w:after="60" w:afterAutospacing="0"/>
        <w:jc w:val="both"/>
        <w:rPr>
          <w:sz w:val="22"/>
          <w:lang w:val="pt-PT"/>
        </w:rPr>
      </w:pPr>
      <w:r w:rsidRPr="00C049CE">
        <w:rPr>
          <w:sz w:val="22"/>
          <w:lang w:val="pt-PT"/>
        </w:rPr>
        <w:t>Os eventuais agradecimentos devem ser feitos numa secção separada, não numerada, antes das referências.</w:t>
      </w:r>
    </w:p>
    <w:p w:rsidR="001257A6" w:rsidRPr="00B266C1" w:rsidRDefault="001257A6">
      <w:pPr>
        <w:pStyle w:val="NormalWeb"/>
        <w:keepNext/>
        <w:spacing w:before="120" w:beforeAutospacing="0" w:after="120" w:afterAutospacing="0"/>
        <w:jc w:val="both"/>
        <w:rPr>
          <w:rFonts w:ascii="Arial" w:hAnsi="Arial" w:cs="Arial"/>
          <w:b/>
          <w:bCs/>
          <w:lang w:val="pt-PT"/>
        </w:rPr>
      </w:pPr>
      <w:r w:rsidRPr="00B266C1">
        <w:rPr>
          <w:rFonts w:ascii="Arial" w:hAnsi="Arial" w:cs="Arial"/>
          <w:b/>
          <w:bCs/>
          <w:lang w:val="pt-PT"/>
        </w:rPr>
        <w:t>Referências Bibliográficas</w:t>
      </w:r>
    </w:p>
    <w:p w:rsidR="00B266C1" w:rsidRPr="00C049CE" w:rsidRDefault="00B266C1" w:rsidP="00B266C1">
      <w:pPr>
        <w:pStyle w:val="NormalWeb"/>
        <w:spacing w:before="0" w:beforeAutospacing="0" w:after="60" w:afterAutospacing="0"/>
        <w:ind w:left="284" w:hanging="284"/>
        <w:jc w:val="both"/>
        <w:rPr>
          <w:sz w:val="22"/>
          <w:lang w:val="pt-PT"/>
        </w:rPr>
      </w:pPr>
      <w:proofErr w:type="spellStart"/>
      <w:r w:rsidRPr="00C049CE">
        <w:rPr>
          <w:sz w:val="22"/>
          <w:lang w:val="pt-PT"/>
        </w:rPr>
        <w:t>Eidgenössische</w:t>
      </w:r>
      <w:proofErr w:type="spellEnd"/>
      <w:r w:rsidRPr="00C049CE">
        <w:rPr>
          <w:sz w:val="22"/>
          <w:lang w:val="pt-PT"/>
        </w:rPr>
        <w:t xml:space="preserve"> </w:t>
      </w:r>
      <w:proofErr w:type="spellStart"/>
      <w:r w:rsidRPr="00C049CE">
        <w:rPr>
          <w:sz w:val="22"/>
          <w:lang w:val="pt-PT"/>
        </w:rPr>
        <w:t>Technische</w:t>
      </w:r>
      <w:proofErr w:type="spellEnd"/>
      <w:r w:rsidRPr="00C049CE">
        <w:rPr>
          <w:sz w:val="22"/>
          <w:lang w:val="pt-PT"/>
        </w:rPr>
        <w:t xml:space="preserve"> </w:t>
      </w:r>
      <w:proofErr w:type="spellStart"/>
      <w:r w:rsidRPr="00C049CE">
        <w:rPr>
          <w:sz w:val="22"/>
          <w:lang w:val="pt-PT"/>
        </w:rPr>
        <w:t>Hochschule</w:t>
      </w:r>
      <w:proofErr w:type="spellEnd"/>
      <w:r w:rsidRPr="00C049CE">
        <w:rPr>
          <w:sz w:val="22"/>
          <w:lang w:val="pt-PT"/>
        </w:rPr>
        <w:t xml:space="preserve"> </w:t>
      </w:r>
      <w:proofErr w:type="spellStart"/>
      <w:r w:rsidRPr="00C049CE">
        <w:rPr>
          <w:sz w:val="22"/>
          <w:lang w:val="pt-PT"/>
        </w:rPr>
        <w:t>Zürich</w:t>
      </w:r>
      <w:proofErr w:type="spellEnd"/>
      <w:r w:rsidRPr="00C049CE">
        <w:rPr>
          <w:sz w:val="22"/>
          <w:lang w:val="pt-PT"/>
        </w:rPr>
        <w:t>, http://www.ethz.ch/, consultada em 15 de Março de 2004.</w:t>
      </w:r>
    </w:p>
    <w:p w:rsidR="001257A6" w:rsidRPr="00C049CE" w:rsidRDefault="00720501" w:rsidP="00B266C1">
      <w:pPr>
        <w:pStyle w:val="NormalWeb"/>
        <w:spacing w:before="0" w:beforeAutospacing="0" w:after="60" w:afterAutospacing="0"/>
        <w:ind w:left="284" w:hanging="284"/>
        <w:jc w:val="both"/>
        <w:rPr>
          <w:sz w:val="22"/>
        </w:rPr>
      </w:pPr>
      <w:proofErr w:type="spellStart"/>
      <w:r>
        <w:rPr>
          <w:sz w:val="22"/>
        </w:rPr>
        <w:t>Shrapnell</w:t>
      </w:r>
      <w:proofErr w:type="spellEnd"/>
      <w:r>
        <w:rPr>
          <w:sz w:val="22"/>
        </w:rPr>
        <w:t>, J.N. (1989).</w:t>
      </w:r>
      <w:r w:rsidR="001257A6" w:rsidRPr="00C049CE">
        <w:rPr>
          <w:sz w:val="22"/>
        </w:rPr>
        <w:t xml:space="preserve"> </w:t>
      </w:r>
      <w:proofErr w:type="gramStart"/>
      <w:r w:rsidR="001257A6" w:rsidRPr="00C049CE">
        <w:rPr>
          <w:sz w:val="22"/>
        </w:rPr>
        <w:t>Mapping the Earth.</w:t>
      </w:r>
      <w:proofErr w:type="gramEnd"/>
      <w:r w:rsidR="001257A6" w:rsidRPr="00C049CE">
        <w:rPr>
          <w:sz w:val="22"/>
        </w:rPr>
        <w:t xml:space="preserve"> </w:t>
      </w:r>
      <w:proofErr w:type="gramStart"/>
      <w:r w:rsidR="001257A6" w:rsidRPr="00C049CE">
        <w:rPr>
          <w:sz w:val="22"/>
        </w:rPr>
        <w:t>International Journal of Mapping</w:t>
      </w:r>
      <w:r w:rsidR="00B266C1">
        <w:rPr>
          <w:sz w:val="22"/>
        </w:rPr>
        <w:t xml:space="preserve"> and </w:t>
      </w:r>
      <w:proofErr w:type="spellStart"/>
      <w:r w:rsidR="00B266C1">
        <w:rPr>
          <w:sz w:val="22"/>
        </w:rPr>
        <w:t>Carthography</w:t>
      </w:r>
      <w:proofErr w:type="spellEnd"/>
      <w:r w:rsidR="001257A6" w:rsidRPr="00C049CE">
        <w:rPr>
          <w:sz w:val="22"/>
        </w:rPr>
        <w:t xml:space="preserve">, Vol. 17, No. 3, </w:t>
      </w:r>
      <w:proofErr w:type="spellStart"/>
      <w:r w:rsidR="001257A6" w:rsidRPr="00C049CE">
        <w:rPr>
          <w:sz w:val="22"/>
        </w:rPr>
        <w:t>Págs</w:t>
      </w:r>
      <w:proofErr w:type="spellEnd"/>
      <w:r w:rsidR="001257A6" w:rsidRPr="00C049CE">
        <w:rPr>
          <w:sz w:val="22"/>
        </w:rPr>
        <w:t>.</w:t>
      </w:r>
      <w:proofErr w:type="gramEnd"/>
      <w:r w:rsidR="001257A6" w:rsidRPr="00C049CE">
        <w:rPr>
          <w:sz w:val="22"/>
        </w:rPr>
        <w:t xml:space="preserve"> </w:t>
      </w:r>
      <w:proofErr w:type="gramStart"/>
      <w:r w:rsidR="001257A6" w:rsidRPr="00C049CE">
        <w:rPr>
          <w:sz w:val="22"/>
        </w:rPr>
        <w:t>365-375.</w:t>
      </w:r>
      <w:proofErr w:type="gramEnd"/>
    </w:p>
    <w:p w:rsidR="001257A6" w:rsidRPr="00C049CE" w:rsidRDefault="00B266C1" w:rsidP="00B266C1">
      <w:pPr>
        <w:pStyle w:val="NormalWeb"/>
        <w:spacing w:before="0" w:beforeAutospacing="0" w:after="60" w:afterAutospacing="0"/>
        <w:ind w:left="284" w:hanging="284"/>
        <w:jc w:val="both"/>
        <w:rPr>
          <w:sz w:val="22"/>
          <w:lang w:val="pt-PT"/>
        </w:rPr>
      </w:pPr>
      <w:r w:rsidRPr="00720501">
        <w:rPr>
          <w:sz w:val="22"/>
          <w:lang w:val="pt-PT"/>
        </w:rPr>
        <w:t>Silva, J.</w:t>
      </w:r>
      <w:proofErr w:type="gramStart"/>
      <w:r w:rsidRPr="00720501">
        <w:rPr>
          <w:sz w:val="22"/>
          <w:lang w:val="pt-PT"/>
        </w:rPr>
        <w:t>L.;</w:t>
      </w:r>
      <w:proofErr w:type="gramEnd"/>
      <w:r w:rsidRPr="00720501">
        <w:rPr>
          <w:sz w:val="22"/>
          <w:lang w:val="pt-PT"/>
        </w:rPr>
        <w:t xml:space="preserve"> Marcos, A.;</w:t>
      </w:r>
      <w:r w:rsidR="001257A6" w:rsidRPr="00720501">
        <w:rPr>
          <w:sz w:val="22"/>
          <w:lang w:val="pt-PT"/>
        </w:rPr>
        <w:t xml:space="preserve"> Smith, K. (1991)</w:t>
      </w:r>
      <w:r w:rsidR="00720501" w:rsidRPr="00720501">
        <w:rPr>
          <w:sz w:val="22"/>
          <w:lang w:val="pt-PT"/>
        </w:rPr>
        <w:t>.</w:t>
      </w:r>
      <w:r w:rsidR="001257A6" w:rsidRPr="00720501">
        <w:rPr>
          <w:sz w:val="22"/>
          <w:lang w:val="pt-PT"/>
        </w:rPr>
        <w:t xml:space="preserve"> A </w:t>
      </w:r>
      <w:r w:rsidR="001257A6" w:rsidRPr="00C049CE">
        <w:rPr>
          <w:sz w:val="22"/>
          <w:lang w:val="pt-PT"/>
        </w:rPr>
        <w:t>Terra Vista do Espaço. Taylor &amp; Francis.</w:t>
      </w:r>
    </w:p>
    <w:p w:rsidR="001257A6" w:rsidRPr="00C049CE" w:rsidRDefault="00B266C1" w:rsidP="00B266C1">
      <w:pPr>
        <w:pStyle w:val="NormalWeb"/>
        <w:spacing w:before="0" w:beforeAutospacing="0" w:after="60" w:afterAutospacing="0"/>
        <w:ind w:left="284" w:hanging="284"/>
        <w:jc w:val="both"/>
        <w:rPr>
          <w:sz w:val="22"/>
          <w:lang w:val="pt-PT"/>
        </w:rPr>
      </w:pPr>
      <w:proofErr w:type="gramStart"/>
      <w:r w:rsidRPr="00191871">
        <w:rPr>
          <w:sz w:val="22"/>
          <w:lang w:val="en-US"/>
        </w:rPr>
        <w:t>Yves-Molière, J.P.;</w:t>
      </w:r>
      <w:r w:rsidR="00720501" w:rsidRPr="00191871">
        <w:rPr>
          <w:sz w:val="22"/>
          <w:lang w:val="en-US"/>
        </w:rPr>
        <w:t xml:space="preserve"> </w:t>
      </w:r>
      <w:proofErr w:type="spellStart"/>
      <w:r w:rsidR="00720501" w:rsidRPr="00191871">
        <w:rPr>
          <w:sz w:val="22"/>
          <w:lang w:val="en-US"/>
        </w:rPr>
        <w:t>Domenn</w:t>
      </w:r>
      <w:proofErr w:type="spellEnd"/>
      <w:r w:rsidR="00720501" w:rsidRPr="00191871">
        <w:rPr>
          <w:sz w:val="22"/>
          <w:lang w:val="en-US"/>
        </w:rPr>
        <w:t>, G. (2001).</w:t>
      </w:r>
      <w:proofErr w:type="gramEnd"/>
      <w:r w:rsidR="00720501" w:rsidRPr="00191871">
        <w:rPr>
          <w:sz w:val="22"/>
          <w:lang w:val="en-US"/>
        </w:rPr>
        <w:t xml:space="preserve"> </w:t>
      </w:r>
      <w:r w:rsidR="00720501">
        <w:rPr>
          <w:sz w:val="22"/>
          <w:lang w:val="pt-PT"/>
        </w:rPr>
        <w:t>Título – O caso geodésico</w:t>
      </w:r>
      <w:r w:rsidR="001257A6" w:rsidRPr="00C049CE">
        <w:rPr>
          <w:sz w:val="22"/>
          <w:lang w:val="pt-PT"/>
        </w:rPr>
        <w:t>. Edições Nave.</w:t>
      </w:r>
    </w:p>
    <w:p w:rsidR="001257A6" w:rsidRDefault="001257A6" w:rsidP="00B266C1">
      <w:pPr>
        <w:pStyle w:val="NormalWeb"/>
        <w:spacing w:before="0" w:beforeAutospacing="0" w:after="60" w:afterAutospacing="0"/>
        <w:ind w:left="284" w:hanging="284"/>
        <w:jc w:val="both"/>
        <w:rPr>
          <w:sz w:val="22"/>
          <w:lang w:val="pt-PT"/>
        </w:rPr>
      </w:pPr>
      <w:proofErr w:type="spellStart"/>
      <w:r w:rsidRPr="00C049CE">
        <w:rPr>
          <w:sz w:val="22"/>
          <w:lang w:val="pt-PT"/>
        </w:rPr>
        <w:t>Zöll</w:t>
      </w:r>
      <w:proofErr w:type="spellEnd"/>
      <w:r w:rsidRPr="00C049CE">
        <w:rPr>
          <w:sz w:val="22"/>
          <w:lang w:val="pt-PT"/>
        </w:rPr>
        <w:t>, W. (2001)</w:t>
      </w:r>
      <w:r w:rsidR="00720501">
        <w:rPr>
          <w:sz w:val="22"/>
          <w:lang w:val="pt-PT"/>
        </w:rPr>
        <w:t xml:space="preserve">. </w:t>
      </w:r>
      <w:r w:rsidRPr="00C049CE">
        <w:rPr>
          <w:sz w:val="22"/>
          <w:lang w:val="pt-PT"/>
        </w:rPr>
        <w:t>Não usar numeração na bibliografia. Jornal “Público”, ed. 2 de Maio de 2001.</w:t>
      </w:r>
    </w:p>
    <w:p w:rsidR="00B266C1" w:rsidRPr="00B266C1" w:rsidRDefault="00B266C1">
      <w:pPr>
        <w:pStyle w:val="NormalWeb"/>
        <w:spacing w:before="0" w:beforeAutospacing="0" w:after="60" w:afterAutospacing="0"/>
        <w:jc w:val="both"/>
        <w:rPr>
          <w:sz w:val="22"/>
          <w:lang w:val="pt-PT"/>
        </w:rPr>
      </w:pPr>
      <w:r>
        <w:rPr>
          <w:sz w:val="22"/>
          <w:lang w:val="pt-PT"/>
        </w:rPr>
        <w:t xml:space="preserve">O texto nas referências bibliográficas tem a seguinte formatação: </w:t>
      </w:r>
      <w:proofErr w:type="spellStart"/>
      <w:r w:rsidRPr="00B266C1">
        <w:rPr>
          <w:sz w:val="22"/>
          <w:lang w:val="pt-PT"/>
        </w:rPr>
        <w:t>Arial</w:t>
      </w:r>
      <w:proofErr w:type="spellEnd"/>
      <w:r w:rsidRPr="00B266C1">
        <w:rPr>
          <w:sz w:val="22"/>
          <w:lang w:val="pt-PT"/>
        </w:rPr>
        <w:t xml:space="preserve"> </w:t>
      </w:r>
      <w:proofErr w:type="spellStart"/>
      <w:r w:rsidRPr="00B266C1">
        <w:rPr>
          <w:sz w:val="22"/>
          <w:lang w:val="pt-PT"/>
        </w:rPr>
        <w:t>Narrow</w:t>
      </w:r>
      <w:proofErr w:type="spellEnd"/>
      <w:r w:rsidRPr="00B266C1">
        <w:rPr>
          <w:sz w:val="22"/>
          <w:lang w:val="pt-PT"/>
        </w:rPr>
        <w:t xml:space="preserve"> 11, </w:t>
      </w:r>
      <w:proofErr w:type="spellStart"/>
      <w:r w:rsidRPr="00B266C1">
        <w:rPr>
          <w:sz w:val="22"/>
          <w:lang w:val="pt-PT"/>
        </w:rPr>
        <w:t>line</w:t>
      </w:r>
      <w:proofErr w:type="spellEnd"/>
      <w:r w:rsidRPr="00B266C1">
        <w:rPr>
          <w:sz w:val="22"/>
          <w:lang w:val="pt-PT"/>
        </w:rPr>
        <w:t xml:space="preserve"> </w:t>
      </w:r>
      <w:proofErr w:type="spellStart"/>
      <w:r w:rsidRPr="00B266C1">
        <w:rPr>
          <w:sz w:val="22"/>
          <w:lang w:val="pt-PT"/>
        </w:rPr>
        <w:t>spacing</w:t>
      </w:r>
      <w:proofErr w:type="spellEnd"/>
      <w:r w:rsidRPr="00B266C1">
        <w:rPr>
          <w:sz w:val="22"/>
          <w:lang w:val="pt-PT"/>
        </w:rPr>
        <w:t xml:space="preserve"> 1, </w:t>
      </w:r>
      <w:proofErr w:type="spellStart"/>
      <w:r w:rsidRPr="00B266C1">
        <w:rPr>
          <w:sz w:val="22"/>
          <w:lang w:val="pt-PT"/>
        </w:rPr>
        <w:t>spacing</w:t>
      </w:r>
      <w:proofErr w:type="spellEnd"/>
      <w:r w:rsidRPr="00B266C1">
        <w:rPr>
          <w:sz w:val="22"/>
          <w:lang w:val="pt-PT"/>
        </w:rPr>
        <w:t xml:space="preserve"> </w:t>
      </w:r>
      <w:proofErr w:type="spellStart"/>
      <w:r w:rsidRPr="00B266C1">
        <w:rPr>
          <w:sz w:val="22"/>
          <w:lang w:val="pt-PT"/>
        </w:rPr>
        <w:t>after</w:t>
      </w:r>
      <w:proofErr w:type="spellEnd"/>
      <w:r w:rsidRPr="00B266C1">
        <w:rPr>
          <w:sz w:val="22"/>
          <w:lang w:val="pt-PT"/>
        </w:rPr>
        <w:t xml:space="preserve"> 3</w:t>
      </w:r>
      <w:r>
        <w:rPr>
          <w:sz w:val="22"/>
          <w:lang w:val="pt-PT"/>
        </w:rPr>
        <w:t xml:space="preserve">, </w:t>
      </w:r>
      <w:proofErr w:type="spellStart"/>
      <w:r>
        <w:rPr>
          <w:sz w:val="22"/>
          <w:lang w:val="pt-PT"/>
        </w:rPr>
        <w:t>hanging</w:t>
      </w:r>
      <w:proofErr w:type="spellEnd"/>
      <w:r>
        <w:rPr>
          <w:sz w:val="22"/>
          <w:lang w:val="pt-PT"/>
        </w:rPr>
        <w:t xml:space="preserve"> 0.5. Todos os documentos têm que estar referidos no texto da comunicação.</w:t>
      </w:r>
    </w:p>
    <w:sectPr w:rsidR="00B266C1" w:rsidRPr="00B266C1" w:rsidSect="00704A15">
      <w:headerReference w:type="default" r:id="rId14"/>
      <w:footerReference w:type="default" r:id="rId15"/>
      <w:pgSz w:w="11907" w:h="16840" w:code="9"/>
      <w:pgMar w:top="1588" w:right="851" w:bottom="1418" w:left="567" w:header="113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9DA" w:rsidRDefault="004729DA" w:rsidP="00422B06">
      <w:pPr>
        <w:spacing w:after="0" w:line="240" w:lineRule="auto"/>
      </w:pPr>
      <w:r>
        <w:separator/>
      </w:r>
    </w:p>
  </w:endnote>
  <w:endnote w:type="continuationSeparator" w:id="0">
    <w:p w:rsidR="004729DA" w:rsidRDefault="004729DA" w:rsidP="00422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1FF" w:rsidRPr="009461FF" w:rsidRDefault="00FF0141" w:rsidP="009461FF">
    <w:pPr>
      <w:pStyle w:val="Rodap"/>
      <w:spacing w:before="120" w:after="0" w:line="240" w:lineRule="auto"/>
      <w:jc w:val="center"/>
      <w:rPr>
        <w:rFonts w:ascii="Arial" w:hAnsi="Arial" w:cs="Arial"/>
        <w:b/>
      </w:rPr>
    </w:pPr>
    <w:r w:rsidRPr="009461FF">
      <w:rPr>
        <w:rFonts w:ascii="Arial" w:hAnsi="Arial" w:cs="Arial"/>
        <w:b/>
      </w:rPr>
      <w:fldChar w:fldCharType="begin"/>
    </w:r>
    <w:r w:rsidR="009461FF" w:rsidRPr="009461FF">
      <w:rPr>
        <w:rFonts w:ascii="Arial" w:hAnsi="Arial" w:cs="Arial"/>
        <w:b/>
      </w:rPr>
      <w:instrText xml:space="preserve"> PAGE   \* MERGEFORMAT </w:instrText>
    </w:r>
    <w:r w:rsidRPr="009461FF">
      <w:rPr>
        <w:rFonts w:ascii="Arial" w:hAnsi="Arial" w:cs="Arial"/>
        <w:b/>
      </w:rPr>
      <w:fldChar w:fldCharType="separate"/>
    </w:r>
    <w:r w:rsidR="00B64026">
      <w:rPr>
        <w:rFonts w:ascii="Arial" w:hAnsi="Arial" w:cs="Arial"/>
        <w:b/>
        <w:noProof/>
      </w:rPr>
      <w:t>3</w:t>
    </w:r>
    <w:r w:rsidRPr="009461FF">
      <w:rPr>
        <w:rFonts w:ascii="Arial" w:hAnsi="Arial" w:cs="Arial"/>
        <w:b/>
      </w:rPr>
      <w:fldChar w:fldCharType="end"/>
    </w:r>
  </w:p>
  <w:p w:rsidR="00422B06" w:rsidRDefault="00422B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9DA" w:rsidRDefault="004729DA" w:rsidP="00422B06">
      <w:pPr>
        <w:spacing w:after="0" w:line="240" w:lineRule="auto"/>
      </w:pPr>
      <w:r>
        <w:separator/>
      </w:r>
    </w:p>
  </w:footnote>
  <w:footnote w:type="continuationSeparator" w:id="0">
    <w:p w:rsidR="004729DA" w:rsidRDefault="004729DA" w:rsidP="00422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7A7" w:rsidRDefault="009A27A7" w:rsidP="00704A15">
    <w:pPr>
      <w:pStyle w:val="Cabealho"/>
      <w:spacing w:before="240"/>
    </w:pPr>
    <w:r>
      <w:rPr>
        <w:noProof/>
        <w:lang w:eastAsia="pt-PT"/>
      </w:rPr>
      <w:drawing>
        <wp:inline distT="0" distB="0" distL="0" distR="0" wp14:anchorId="43A7A41E" wp14:editId="114FE313">
          <wp:extent cx="6796139" cy="1066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II_CNCG_MiniSite_1000x150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7017" cy="1070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900A7" w:rsidRDefault="007900A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449F8"/>
    <w:multiLevelType w:val="hybridMultilevel"/>
    <w:tmpl w:val="D63077A6"/>
    <w:lvl w:ilvl="0" w:tplc="51E2C1E2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4BE6454"/>
    <w:multiLevelType w:val="multilevel"/>
    <w:tmpl w:val="34E8FF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5247ECB"/>
    <w:multiLevelType w:val="hybridMultilevel"/>
    <w:tmpl w:val="0B368DD0"/>
    <w:lvl w:ilvl="0" w:tplc="CA9650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5467179"/>
    <w:multiLevelType w:val="hybridMultilevel"/>
    <w:tmpl w:val="34E8FF36"/>
    <w:lvl w:ilvl="0" w:tplc="3E00F58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6C0F"/>
    <w:rsid w:val="00024476"/>
    <w:rsid w:val="00026813"/>
    <w:rsid w:val="00097840"/>
    <w:rsid w:val="000A6C0F"/>
    <w:rsid w:val="001257A6"/>
    <w:rsid w:val="0016557C"/>
    <w:rsid w:val="00191871"/>
    <w:rsid w:val="001C3EA6"/>
    <w:rsid w:val="001E4E49"/>
    <w:rsid w:val="001E5BBF"/>
    <w:rsid w:val="002507AC"/>
    <w:rsid w:val="0026696C"/>
    <w:rsid w:val="00273D61"/>
    <w:rsid w:val="002C7773"/>
    <w:rsid w:val="002E69FC"/>
    <w:rsid w:val="00327699"/>
    <w:rsid w:val="003463E4"/>
    <w:rsid w:val="00346E19"/>
    <w:rsid w:val="003574D8"/>
    <w:rsid w:val="00357AE5"/>
    <w:rsid w:val="00360EE3"/>
    <w:rsid w:val="003714A5"/>
    <w:rsid w:val="00376416"/>
    <w:rsid w:val="003A2637"/>
    <w:rsid w:val="003D3EDC"/>
    <w:rsid w:val="00417AC3"/>
    <w:rsid w:val="00422B06"/>
    <w:rsid w:val="00471DF1"/>
    <w:rsid w:val="004729DA"/>
    <w:rsid w:val="0047570A"/>
    <w:rsid w:val="00490653"/>
    <w:rsid w:val="004B2ED9"/>
    <w:rsid w:val="00550779"/>
    <w:rsid w:val="005C25C5"/>
    <w:rsid w:val="005F545C"/>
    <w:rsid w:val="00676717"/>
    <w:rsid w:val="00681098"/>
    <w:rsid w:val="006E580D"/>
    <w:rsid w:val="00704A15"/>
    <w:rsid w:val="00720501"/>
    <w:rsid w:val="00761F2B"/>
    <w:rsid w:val="00773762"/>
    <w:rsid w:val="007900A7"/>
    <w:rsid w:val="007939EA"/>
    <w:rsid w:val="00797FA9"/>
    <w:rsid w:val="007E2496"/>
    <w:rsid w:val="00842393"/>
    <w:rsid w:val="008715BC"/>
    <w:rsid w:val="00881A06"/>
    <w:rsid w:val="00892E41"/>
    <w:rsid w:val="0089548D"/>
    <w:rsid w:val="008C4624"/>
    <w:rsid w:val="008E1B1C"/>
    <w:rsid w:val="00927F33"/>
    <w:rsid w:val="00933938"/>
    <w:rsid w:val="00940178"/>
    <w:rsid w:val="009461FF"/>
    <w:rsid w:val="00952180"/>
    <w:rsid w:val="00963957"/>
    <w:rsid w:val="00990BC1"/>
    <w:rsid w:val="00990D68"/>
    <w:rsid w:val="009A27A7"/>
    <w:rsid w:val="009A40E3"/>
    <w:rsid w:val="009E3214"/>
    <w:rsid w:val="00A73E36"/>
    <w:rsid w:val="00A875F4"/>
    <w:rsid w:val="00AD6BBB"/>
    <w:rsid w:val="00AF43B8"/>
    <w:rsid w:val="00B266C1"/>
    <w:rsid w:val="00B64026"/>
    <w:rsid w:val="00B64696"/>
    <w:rsid w:val="00B873D8"/>
    <w:rsid w:val="00BD1C8F"/>
    <w:rsid w:val="00BD3136"/>
    <w:rsid w:val="00BE199C"/>
    <w:rsid w:val="00BF2692"/>
    <w:rsid w:val="00C049CE"/>
    <w:rsid w:val="00C859CA"/>
    <w:rsid w:val="00CB0255"/>
    <w:rsid w:val="00CE555B"/>
    <w:rsid w:val="00CF0982"/>
    <w:rsid w:val="00D7647D"/>
    <w:rsid w:val="00D84E5F"/>
    <w:rsid w:val="00DA539D"/>
    <w:rsid w:val="00E1355C"/>
    <w:rsid w:val="00E15181"/>
    <w:rsid w:val="00E4098E"/>
    <w:rsid w:val="00E70023"/>
    <w:rsid w:val="00E774C2"/>
    <w:rsid w:val="00EA4BDE"/>
    <w:rsid w:val="00EB431D"/>
    <w:rsid w:val="00EF59FB"/>
    <w:rsid w:val="00F07F81"/>
    <w:rsid w:val="00F762FF"/>
    <w:rsid w:val="00FE6540"/>
    <w:rsid w:val="00FF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61FF"/>
    <w:pPr>
      <w:spacing w:after="60" w:line="360" w:lineRule="auto"/>
      <w:jc w:val="both"/>
    </w:pPr>
    <w:rPr>
      <w:rFonts w:ascii="Arial Narrow" w:hAnsi="Arial Narrow"/>
      <w:sz w:val="22"/>
      <w:lang w:val="pt-PT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dice1">
    <w:name w:val="toc 1"/>
    <w:basedOn w:val="Normal"/>
    <w:next w:val="Normal"/>
    <w:autoRedefine/>
    <w:semiHidden/>
    <w:rsid w:val="001C3EA6"/>
    <w:pPr>
      <w:spacing w:before="120" w:after="120"/>
      <w:jc w:val="left"/>
    </w:pPr>
    <w:rPr>
      <w:rFonts w:ascii="Times New Roman" w:hAnsi="Times New Roman"/>
      <w:b/>
      <w:caps/>
      <w:sz w:val="20"/>
    </w:rPr>
  </w:style>
  <w:style w:type="paragraph" w:styleId="NormalWeb">
    <w:name w:val="Normal (Web)"/>
    <w:basedOn w:val="Normal"/>
    <w:rsid w:val="009461FF"/>
    <w:pPr>
      <w:spacing w:before="100" w:beforeAutospacing="1" w:after="100" w:afterAutospacing="1" w:line="240" w:lineRule="auto"/>
      <w:jc w:val="left"/>
    </w:pPr>
    <w:rPr>
      <w:color w:val="000000"/>
      <w:sz w:val="24"/>
      <w:szCs w:val="24"/>
      <w:lang w:val="en-GB"/>
    </w:rPr>
  </w:style>
  <w:style w:type="character" w:styleId="Hiperligao">
    <w:name w:val="Hyperlink"/>
    <w:rsid w:val="001C3EA6"/>
    <w:rPr>
      <w:color w:val="0000FF"/>
      <w:u w:val="single"/>
    </w:rPr>
  </w:style>
  <w:style w:type="paragraph" w:styleId="Legenda">
    <w:name w:val="caption"/>
    <w:basedOn w:val="Normal"/>
    <w:next w:val="Normal"/>
    <w:qFormat/>
    <w:rsid w:val="001C3EA6"/>
    <w:pPr>
      <w:spacing w:before="120" w:after="0" w:line="240" w:lineRule="auto"/>
      <w:ind w:left="425"/>
    </w:pPr>
    <w:rPr>
      <w:sz w:val="20"/>
    </w:rPr>
  </w:style>
  <w:style w:type="paragraph" w:styleId="Corpodetexto">
    <w:name w:val="Body Text"/>
    <w:basedOn w:val="Normal"/>
    <w:rsid w:val="001C3EA6"/>
    <w:rPr>
      <w:sz w:val="20"/>
    </w:rPr>
  </w:style>
  <w:style w:type="paragraph" w:customStyle="1" w:styleId="references">
    <w:name w:val="references"/>
    <w:basedOn w:val="Normal"/>
    <w:rsid w:val="001C3EA6"/>
    <w:pPr>
      <w:spacing w:after="0" w:line="240" w:lineRule="auto"/>
      <w:ind w:left="284" w:hanging="284"/>
    </w:pPr>
    <w:rPr>
      <w:rFonts w:ascii="Times New Roman" w:hAnsi="Times New Roman"/>
      <w:noProof/>
      <w:sz w:val="14"/>
      <w:lang w:eastAsia="es-ES"/>
    </w:rPr>
  </w:style>
  <w:style w:type="paragraph" w:styleId="Cabealho">
    <w:name w:val="header"/>
    <w:basedOn w:val="Normal"/>
    <w:link w:val="CabealhoCarcter"/>
    <w:rsid w:val="00422B06"/>
    <w:pPr>
      <w:tabs>
        <w:tab w:val="center" w:pos="4513"/>
        <w:tab w:val="right" w:pos="9026"/>
      </w:tabs>
    </w:pPr>
    <w:rPr>
      <w:rFonts w:ascii="GillSans" w:hAnsi="GillSans"/>
    </w:rPr>
  </w:style>
  <w:style w:type="character" w:customStyle="1" w:styleId="CabealhoCarcter">
    <w:name w:val="Cabeçalho Carácter"/>
    <w:link w:val="Cabealho"/>
    <w:rsid w:val="00422B06"/>
    <w:rPr>
      <w:rFonts w:ascii="GillSans" w:hAnsi="GillSans"/>
      <w:sz w:val="22"/>
      <w:lang w:val="pt-PT" w:eastAsia="en-US"/>
    </w:rPr>
  </w:style>
  <w:style w:type="paragraph" w:styleId="Rodap">
    <w:name w:val="footer"/>
    <w:basedOn w:val="Normal"/>
    <w:link w:val="RodapCarcter"/>
    <w:uiPriority w:val="99"/>
    <w:rsid w:val="00422B06"/>
    <w:pPr>
      <w:tabs>
        <w:tab w:val="center" w:pos="4513"/>
        <w:tab w:val="right" w:pos="9026"/>
      </w:tabs>
    </w:pPr>
    <w:rPr>
      <w:rFonts w:ascii="GillSans" w:hAnsi="GillSans"/>
    </w:rPr>
  </w:style>
  <w:style w:type="character" w:customStyle="1" w:styleId="RodapCarcter">
    <w:name w:val="Rodapé Carácter"/>
    <w:link w:val="Rodap"/>
    <w:uiPriority w:val="99"/>
    <w:rsid w:val="00422B06"/>
    <w:rPr>
      <w:rFonts w:ascii="GillSans" w:hAnsi="GillSans"/>
      <w:sz w:val="22"/>
      <w:lang w:val="pt-PT" w:eastAsia="en-US"/>
    </w:rPr>
  </w:style>
  <w:style w:type="character" w:styleId="Nmerodepgina">
    <w:name w:val="page number"/>
    <w:basedOn w:val="Tipodeletrapredefinidodopargrafo"/>
    <w:rsid w:val="00422B06"/>
  </w:style>
  <w:style w:type="table" w:styleId="Tabelacomgrelha">
    <w:name w:val="Table Grid"/>
    <w:basedOn w:val="Tabelanormal"/>
    <w:rsid w:val="00422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odyTextTimesNewRomanAfter12ptBottomSingles">
    <w:name w:val="Style Body Text + Times New Roman After:  12 pt Bottom: (Single s..."/>
    <w:basedOn w:val="Corpodetexto"/>
    <w:rsid w:val="009461FF"/>
    <w:pPr>
      <w:pBdr>
        <w:bottom w:val="single" w:sz="4" w:space="1" w:color="auto"/>
      </w:pBdr>
      <w:spacing w:after="240" w:line="240" w:lineRule="auto"/>
    </w:pPr>
    <w:rPr>
      <w:rFonts w:ascii="Arial" w:hAnsi="Arial"/>
    </w:rPr>
  </w:style>
  <w:style w:type="paragraph" w:customStyle="1" w:styleId="BodyTextResumo">
    <w:name w:val="Body Text Resumo"/>
    <w:basedOn w:val="Corpodetexto"/>
    <w:rsid w:val="00933938"/>
    <w:pPr>
      <w:spacing w:after="120" w:line="240" w:lineRule="auto"/>
    </w:pPr>
  </w:style>
  <w:style w:type="paragraph" w:customStyle="1" w:styleId="corpotexto">
    <w:name w:val="corpo texto"/>
    <w:rsid w:val="009A40E3"/>
    <w:pPr>
      <w:spacing w:after="120" w:line="300" w:lineRule="auto"/>
      <w:jc w:val="both"/>
    </w:pPr>
    <w:rPr>
      <w:rFonts w:ascii="Arial" w:eastAsia="SimSun" w:hAnsi="Arial"/>
      <w:sz w:val="22"/>
      <w:szCs w:val="24"/>
      <w:lang w:val="pt-PT" w:eastAsia="zh-CN"/>
    </w:rPr>
  </w:style>
  <w:style w:type="paragraph" w:customStyle="1" w:styleId="TituloGeral">
    <w:name w:val="Titulo Geral"/>
    <w:basedOn w:val="corpotexto"/>
    <w:next w:val="corpotexto"/>
    <w:rsid w:val="009A40E3"/>
    <w:pPr>
      <w:spacing w:before="360"/>
      <w:jc w:val="center"/>
    </w:pPr>
    <w:rPr>
      <w:b/>
      <w:sz w:val="28"/>
    </w:rPr>
  </w:style>
  <w:style w:type="paragraph" w:customStyle="1" w:styleId="quadro">
    <w:name w:val="quadro"/>
    <w:basedOn w:val="corpotexto"/>
    <w:rsid w:val="009A40E3"/>
    <w:pPr>
      <w:spacing w:before="60" w:after="60" w:line="240" w:lineRule="auto"/>
      <w:jc w:val="center"/>
    </w:pPr>
    <w:rPr>
      <w:sz w:val="20"/>
    </w:rPr>
  </w:style>
  <w:style w:type="paragraph" w:customStyle="1" w:styleId="coment">
    <w:name w:val="coment"/>
    <w:basedOn w:val="quadro"/>
    <w:rsid w:val="009A40E3"/>
    <w:pPr>
      <w:spacing w:before="0" w:after="0"/>
    </w:pPr>
    <w:rPr>
      <w:sz w:val="18"/>
    </w:rPr>
  </w:style>
  <w:style w:type="paragraph" w:styleId="Textodebalo">
    <w:name w:val="Balloon Text"/>
    <w:basedOn w:val="Normal"/>
    <w:link w:val="TextodebaloCarcter"/>
    <w:rsid w:val="00A875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arcter">
    <w:name w:val="Texto de balão Carácter"/>
    <w:link w:val="Textodebalo"/>
    <w:rsid w:val="00A875F4"/>
    <w:rPr>
      <w:rFonts w:ascii="Tahoma" w:hAnsi="Tahoma" w:cs="Tahoma"/>
      <w:sz w:val="16"/>
      <w:szCs w:val="16"/>
      <w:lang w:eastAsia="en-US"/>
    </w:rPr>
  </w:style>
  <w:style w:type="paragraph" w:customStyle="1" w:styleId="HeaderEven">
    <w:name w:val="Header Even"/>
    <w:basedOn w:val="SemEspaamento"/>
    <w:qFormat/>
    <w:rsid w:val="00FE6540"/>
    <w:pPr>
      <w:pBdr>
        <w:bottom w:val="single" w:sz="4" w:space="1" w:color="4F81BD" w:themeColor="accent1"/>
      </w:pBdr>
      <w:jc w:val="left"/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eastAsia="ja-JP"/>
    </w:rPr>
  </w:style>
  <w:style w:type="paragraph" w:styleId="SemEspaamento">
    <w:name w:val="No Spacing"/>
    <w:uiPriority w:val="1"/>
    <w:qFormat/>
    <w:rsid w:val="00FE6540"/>
    <w:pPr>
      <w:jc w:val="both"/>
    </w:pPr>
    <w:rPr>
      <w:rFonts w:ascii="Arial Narrow" w:hAnsi="Arial Narrow"/>
      <w:sz w:val="22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87DB9-FBD2-46C1-A6E8-AC5B486E6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1331</Words>
  <Characters>6984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IVCNCG - Template para texto final</vt:lpstr>
      <vt:lpstr>IVCNCG - Template para texto final</vt:lpstr>
    </vt:vector>
  </TitlesOfParts>
  <Company>IVCNCG</Company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IVCNCG - Template para texto final</dc:title>
  <dc:creator>IVCNCG-LIDEL</dc:creator>
  <cp:lastModifiedBy>Marta Parrado</cp:lastModifiedBy>
  <cp:revision>7</cp:revision>
  <cp:lastPrinted>2015-06-04T15:21:00Z</cp:lastPrinted>
  <dcterms:created xsi:type="dcterms:W3CDTF">2015-07-16T10:05:00Z</dcterms:created>
  <dcterms:modified xsi:type="dcterms:W3CDTF">2015-08-05T17:40:00Z</dcterms:modified>
</cp:coreProperties>
</file>